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word/theme/theme1.xml" ContentType="application/vnd.openxmlformats-officedocument.theme+xml"/>
  <Override PartName="/word/footer1.xml" ContentType="application/vnd.openxmlformats-officedocument.wordprocessingml.footer+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endnotes.xml" ContentType="application/vnd.openxmlformats-officedocument.wordprocessingml.endnotes+xml"/>
  <Override PartName="/docProps/core.xml" ContentType="application/vnd.openxmlformats-package.core-properties+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Spacing"/>
        <w:jc w:val="center"/>
        <w:rPr>
          <w:rFonts w:ascii="Arial Narrow" w:hAnsi="Arial Narrow"/>
          <w:b/>
          <w:sz w:val="48"/>
          <w:lang w:eastAsia="zh-TW"/>
        </w:rPr>
      </w:pPr>
    </w:p>
    <w:p>
      <w:pPr>
        <w:pStyle w:val="NoSpacing"/>
        <w:jc w:val="center"/>
        <w:rPr>
          <w:rFonts w:ascii="Arial Narrow" w:hAnsi="Arial Narrow"/>
          <w:b/>
          <w:sz w:val="48"/>
          <w:lang w:eastAsia="zh-TW"/>
        </w:rPr>
      </w:pPr>
    </w:p>
    <w:p>
      <w:pPr>
        <w:pStyle w:val="NoSpacing"/>
        <w:jc w:val="center"/>
        <w:rPr>
          <w:rFonts w:ascii="Arial Narrow" w:hAnsi="Arial Narrow"/>
          <w:b/>
          <w:sz w:val="48"/>
        </w:rPr>
      </w:pPr>
      <w:r>
        <w:rPr>
          <w:rFonts w:ascii="Arial Narrow" w:hAnsi="Arial Narrow"/>
          <w:b/>
          <w:sz w:val="48"/>
          <w:lang w:eastAsia="zh-TW"/>
        </w:rPr>
        <w:t>WIZARA YA ELIMU NA MAFUNZO YA UFUNDI</w:t>
      </w:r>
    </w:p>
    <w:p>
      <w:pPr>
        <w:pStyle w:val="NoSpacing"/>
        <w:jc w:val="center"/>
        <w:rPr>
          <w:rFonts w:ascii="Arial Narrow" w:hAnsi="Arial Narrow"/>
          <w:b/>
          <w:sz w:val="48"/>
        </w:rPr>
      </w:pPr>
      <w:r>
        <w:rPr>
          <w:rFonts w:ascii="Arial Narrow" w:hAnsi="Arial Narrow"/>
          <w:b/>
          <w:sz w:val="48"/>
        </w:rPr>
        <w:drawing>
          <wp:anchor distT="0" distB="0" distL="114300" distR="114300" simplePos="0" relativeHeight="251661312" behindDoc="0" locked="0" layoutInCell="1" allowOverlap="1">
            <wp:simplePos x="0" y="0"/>
            <wp:positionH relativeFrom="column">
              <wp:posOffset>-409575</wp:posOffset>
            </wp:positionH>
            <wp:positionV relativeFrom="paragraph">
              <wp:posOffset>21590</wp:posOffset>
            </wp:positionV>
            <wp:extent cx="1147482" cy="1219200"/>
            <wp:effectExtent l="19050" t="0" r="0" b="0"/>
            <wp:wrapNone/>
            <wp:docPr id="3" name="Picture 3" descr="36B95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6B9548D"/>
                    <pic:cNvPicPr>
                      <a:picLocks noChangeAspect="1" noChangeArrowheads="1"/>
                    </pic:cNvPicPr>
                  </pic:nvPicPr>
                  <pic:blipFill>
                    <a:blip r:embed="rId8" cstate="print"/>
                    <a:srcRect/>
                    <a:stretch>
                      <a:fillRect/>
                    </a:stretch>
                  </pic:blipFill>
                  <pic:spPr bwMode="auto">
                    <a:xfrm>
                      <a:off x="0" y="0"/>
                      <a:ext cx="1147482" cy="1219200"/>
                    </a:xfrm>
                    <a:prstGeom prst="rect">
                      <a:avLst/>
                    </a:prstGeom>
                    <a:noFill/>
                  </pic:spPr>
                </pic:pic>
              </a:graphicData>
            </a:graphic>
          </wp:anchor>
        </w:drawing>
      </w:r>
      <w:r>
        <w:rPr>
          <w:rFonts w:ascii="Arial Narrow" w:hAnsi="Arial Narrow"/>
          <w:b/>
          <w:sz w:val="48"/>
        </w:rPr>
        <w:t>PRIME EDUCATION NETWORK (T) LTD</w:t>
      </w:r>
    </w:p>
    <w:p>
      <w:pPr>
        <w:pStyle w:val="NoSpacing"/>
        <w:jc w:val="center"/>
        <w:rPr>
          <w:rFonts w:ascii="Arial Narrow" w:hAnsi="Arial Narrow"/>
          <w:b/>
          <w:sz w:val="24"/>
        </w:rPr>
      </w:pPr>
      <w:r>
        <w:rPr>
          <w:rFonts w:ascii="Arial Narrow" w:hAnsi="Arial Narrow"/>
          <w:b/>
          <w:sz w:val="48"/>
        </w:rPr>
        <w:t>CHUO CHA UALIMU SINGIDA (CU73)</w:t>
      </w:r>
    </w:p>
    <w:p>
      <w:pPr>
        <w:pStyle w:val="NoSpacing"/>
        <w:jc w:val="center"/>
        <w:rPr>
          <w:rFonts w:ascii="Arial Narrow" w:hAnsi="Arial Narrow"/>
          <w:b/>
          <w:sz w:val="36"/>
        </w:rPr>
      </w:pPr>
      <w:r>
        <w:rPr>
          <w:rFonts w:ascii="Arial Narrow" w:hAnsi="Arial Narrow"/>
          <w:b/>
          <w:sz w:val="36"/>
        </w:rPr>
        <w:t>CHUO KINA USAJILI WA NACTE N</w:t>
      </w:r>
      <w:r>
        <w:rPr>
          <w:rFonts w:ascii="Arial Narrow" w:hAnsi="Arial Narrow"/>
          <w:b/>
          <w:sz w:val="36"/>
          <w:u w:val="single"/>
        </w:rPr>
        <w:t>a</w:t>
      </w:r>
      <w:r>
        <w:rPr>
          <w:rFonts w:ascii="Arial Narrow" w:hAnsi="Arial Narrow"/>
          <w:b/>
          <w:sz w:val="36"/>
        </w:rPr>
        <w:t xml:space="preserve"> REG/TLF/010</w:t>
      </w:r>
    </w:p>
    <w:p>
      <w:pPr>
        <w:pStyle w:val="NoSpacing"/>
        <w:ind w:firstLine="720"/>
        <w:jc w:val="center"/>
        <w:rPr>
          <w:rFonts w:ascii="Arial Narrow" w:hAnsi="Arial Narrow"/>
          <w:b/>
          <w:sz w:val="26"/>
        </w:rPr>
      </w:pPr>
      <w:r>
        <w:rPr>
          <w:rFonts w:ascii="Arial Narrow" w:hAnsi="Arial Narrow"/>
          <w:b/>
          <w:sz w:val="26"/>
        </w:rPr>
        <w:t>S.L.P. 589 SINGIDA,</w:t>
      </w:r>
    </w:p>
    <w:p>
      <w:pPr>
        <w:pStyle w:val="NoSpacing"/>
        <w:ind w:firstLine="720"/>
        <w:jc w:val="center"/>
        <w:rPr>
          <w:rFonts w:ascii="Arial Narrow" w:hAnsi="Arial Narrow"/>
          <w:b/>
          <w:sz w:val="26"/>
        </w:rPr>
      </w:pPr>
      <w:r>
        <w:rPr>
          <w:rFonts w:ascii="Arial Narrow" w:hAnsi="Arial Narrow"/>
          <w:b/>
          <w:sz w:val="26"/>
        </w:rPr>
        <w:t>SIMU 0713601763, 0784427658, 0754768602, 0784680131</w:t>
      </w:r>
    </w:p>
    <w:p>
      <w:pPr>
        <w:spacing w:line="240" w:lineRule="auto"/>
        <w:jc w:val="center"/>
        <w:rPr>
          <w:rFonts w:ascii="Arial Narrow" w:hAnsi="Arial Narrow"/>
          <w:b/>
          <w:sz w:val="24"/>
        </w:rPr>
      </w:pPr>
      <w:r>
        <w:rPr>
          <w:rFonts w:ascii="Arial Narrow" w:hAnsi="Arial Narrow"/>
          <w:b/>
          <w:sz w:val="24"/>
        </w:rPr>
        <w:pict>
          <v:shapetype id="_x0000_t32" coordsize="21600,21600" o:spt="32" o:oned="t" path="m,l21600,21600e" filled="f">
            <w10:wrap side="both" anchorx="page" anchory="page"/>
            <v:path arrowok="t" fillok="f" o:connecttype="none"/>
            <o:lock/>
          </v:shapetype>
          <v:shape id="_x0000_s1027" type="#_x0000_t32" style="position:absolute;left:0;text-align:left;margin-left:6pt;margin-top:19.9pt;width:495pt;height:0;z-index:251662336" o:connectortype="straight" strokeweight="3pt">
            <w10:wrap side="both" anchorx="page" anchory="page"/>
            <o:lock/>
          </v:shape>
        </w:pict>
      </w:r>
      <w:r>
        <w:rPr>
          <w:rFonts w:ascii="Arial Narrow" w:hAnsi="Arial Narrow"/>
          <w:sz w:val="24"/>
        </w:rPr>
        <w:t xml:space="preserve">E-mail: </w:t>
      </w:r>
      <w:r>
        <w:fldChar w:fldCharType="begin"/>
      </w:r>
      <w:r>
        <w:instrText xml:space="preserve">HYPERLINK "mailto:singidattc@gmail.com" </w:instrText>
      </w:r>
      <w:r>
        <w:fldChar w:fldCharType="separate"/>
      </w:r>
      <w:r>
        <w:rPr>
          <w:rStyle w:val="Hyperlink"/>
          <w:rFonts w:ascii="Arial Narrow" w:hAnsi="Arial Narrow"/>
          <w:b/>
          <w:sz w:val="24"/>
        </w:rPr>
        <w:t>singidattc@gmail.com</w:t>
      </w:r>
      <w:r>
        <w:fldChar w:fldCharType="end"/>
      </w:r>
    </w:p>
    <w:p>
      <w:pPr>
        <w:pStyle w:val="NoSpacing"/>
        <w:jc w:val="center"/>
        <w:rPr>
          <w:rFonts w:ascii="Arial Narrow" w:hAnsi="Arial Narrow"/>
          <w:b/>
          <w:sz w:val="24"/>
        </w:rPr>
      </w:pPr>
    </w:p>
    <w:p>
      <w:pPr>
        <w:pStyle w:val="NoSpacing"/>
        <w:spacing w:line="360" w:lineRule="auto"/>
        <w:jc w:val="center"/>
        <w:rPr>
          <w:rFonts w:ascii="Arial Narrow" w:hAnsi="Arial Narrow"/>
          <w:b/>
          <w:sz w:val="24"/>
        </w:rPr>
      </w:pPr>
      <w:r>
        <w:rPr>
          <w:rFonts w:ascii="Arial Narrow" w:hAnsi="Arial Narrow"/>
          <w:b/>
          <w:sz w:val="48"/>
          <w:lang w:eastAsia="zh-TW"/>
        </w:rPr>
        <w:pict>
          <v:rect id="_x0000_s1026" style="position:absolute;left:0;text-align:left;margin-left:443.25pt;margin-top:237pt;width:81pt;height:85.5pt;z-index:-251658240;mso-wrap-distance-left:18pt;mso-wrap-distance-top:7.2pt;mso-wrap-distance-right:7.2pt;mso-wrap-distance-bottom:7.2pt;mso-position-horizontal-relative:margin;mso-position-vertical-relative:margin;mso-width-relative:margin;mso-height-relative:margin;v-text-anchor:middle" o:allowincell="f" fillcolor="white [3212]" strokecolor="#31849b [2408]" strokeweight="1pt">
            <v:stroke/>
            <w10:wrap side="both" anchorx="margin" anchory="margin"/>
            <o:lock/>
            <v:textbox style="mso-next-textbox:#_x0000_s1026" inset="16.56pt,7.2pt,16.56pt,7.2pt">
              <w:txbxContent>
                <w:p>
                  <w:pPr>
                    <w:pStyle w:val="NoSpacing"/>
                    <w:jc w:val="center"/>
                    <w:rPr>
                      <w:rFonts w:ascii="Arial Narrow" w:hAnsi="Arial Narrow"/>
                      <w:sz w:val="24"/>
                    </w:rPr>
                  </w:pPr>
                  <w:r>
                    <w:rPr>
                      <w:rFonts w:ascii="Arial Narrow" w:hAnsi="Arial Narrow"/>
                      <w:sz w:val="24"/>
                    </w:rPr>
                    <w:t>PICHA</w:t>
                  </w:r>
                </w:p>
              </w:txbxContent>
            </v:textbox>
            <v:imagedata embosscolor="shadow add(51)"/>
            <v:shadow type="emboss" color="#d8d8d8 [2732]" color2="shadow add(102)" offset="3pt,3pt"/>
            <o:extrusion v:ext="view" backdepth="0" color="#8bb1e2 [1343]" rotationangle="25,25" viewpoint="0,0" viewpointorigin="0,0" skewangle="0" skewamt="0" lightposition="-50000,-50000" lightposition2="50000"/>
          </v:rect>
        </w:pict>
      </w:r>
    </w:p>
    <w:p>
      <w:pPr>
        <w:pStyle w:val="NoSpacing"/>
        <w:jc w:val="center"/>
        <w:rPr>
          <w:rFonts w:ascii="Arial Narrow" w:hAnsi="Arial Narrow"/>
          <w:b/>
          <w:sz w:val="28"/>
        </w:rPr>
      </w:pPr>
      <w:r>
        <w:rPr>
          <w:rFonts w:ascii="Arial Narrow" w:hAnsi="Arial Narrow"/>
          <w:b/>
          <w:sz w:val="28"/>
        </w:rPr>
        <w:t xml:space="preserve">FOMU YA KUJIUNGA NA CHUO KOZI YA </w:t>
      </w:r>
      <w:r>
        <w:rPr>
          <w:rFonts w:ascii="Arial Narrow" w:hAnsi="Arial Narrow"/>
          <w:b/>
          <w:sz w:val="28"/>
        </w:rPr>
        <w:t>UALIMU</w:t>
      </w:r>
      <w:r>
        <w:rPr>
          <w:rFonts w:ascii="Arial Narrow" w:hAnsi="Arial Narrow"/>
          <w:b/>
          <w:sz w:val="28"/>
        </w:rPr>
        <w:t xml:space="preserve"> </w:t>
      </w:r>
    </w:p>
    <w:p>
      <w:pPr>
        <w:pStyle w:val="NoSpacing"/>
        <w:spacing w:line="480" w:lineRule="auto"/>
        <w:jc w:val="center"/>
        <w:rPr>
          <w:rFonts w:ascii="Arial Narrow" w:hAnsi="Arial Narrow"/>
          <w:b/>
          <w:sz w:val="24"/>
          <w:u w:val="single"/>
        </w:rPr>
      </w:pPr>
    </w:p>
    <w:p>
      <w:pPr>
        <w:jc w:val="both"/>
        <w:rPr>
          <w:rFonts w:ascii="Arial Narrow" w:cs="Tahoma" w:hAnsi="Arial Narrow"/>
          <w:sz w:val="24"/>
        </w:rPr>
      </w:pPr>
      <w:r>
        <w:rPr>
          <w:rFonts w:ascii="Arial Narrow" w:cs="Tahoma" w:hAnsi="Arial Narrow"/>
          <w:b/>
          <w:sz w:val="24"/>
        </w:rPr>
        <w:t>A</w:t>
      </w:r>
      <w:r>
        <w:rPr>
          <w:rFonts w:ascii="Arial Narrow" w:cs="Tahoma" w:hAnsi="Arial Narrow"/>
          <w:b/>
          <w:sz w:val="24"/>
        </w:rPr>
        <w:t>:</w:t>
      </w:r>
      <w:r>
        <w:rPr>
          <w:rFonts w:ascii="Arial Narrow" w:cs="Tahoma" w:hAnsi="Arial Narrow"/>
          <w:sz w:val="24"/>
        </w:rPr>
        <w:tab/>
      </w:r>
      <w:r>
        <w:rPr>
          <w:rFonts w:ascii="Arial Narrow" w:cs="Tahoma" w:hAnsi="Arial Narrow"/>
          <w:b/>
          <w:sz w:val="24"/>
        </w:rPr>
        <w:t>TAARIFA ZA MWOMBAJI.</w:t>
      </w:r>
      <w:r>
        <w:rPr>
          <w:rFonts w:ascii="Arial Narrow" w:cs="Tahoma" w:hAnsi="Arial Narrow"/>
          <w:sz w:val="24"/>
        </w:rPr>
        <w:tab/>
      </w:r>
    </w:p>
    <w:p>
      <w:pPr>
        <w:pStyle w:val="ListParagraph"/>
        <w:numPr>
          <w:ilvl w:val="0"/>
          <w:numId w:val="8"/>
        </w:numPr>
        <w:spacing w:after="0"/>
        <w:jc w:val="both"/>
        <w:rPr>
          <w:rFonts w:ascii="Arial Narrow" w:cs="Tahoma" w:hAnsi="Arial Narrow"/>
          <w:sz w:val="24"/>
        </w:rPr>
      </w:pPr>
      <w:r>
        <w:rPr>
          <w:rFonts w:ascii="Arial Narrow" w:cs="Tahoma" w:hAnsi="Arial Narrow"/>
          <w:sz w:val="24"/>
        </w:rPr>
        <w:t>Jina la Mwanachuo: ………………………………………………………………………</w:t>
      </w:r>
      <w:r>
        <w:rPr>
          <w:rFonts w:ascii="Arial Narrow" w:cs="Tahoma" w:hAnsi="Arial Narrow"/>
          <w:sz w:val="24"/>
        </w:rPr>
        <w:t>………………</w:t>
      </w:r>
      <w:r>
        <w:rPr>
          <w:rFonts w:ascii="Arial Narrow" w:cs="Tahoma" w:hAnsi="Arial Narrow"/>
          <w:sz w:val="24"/>
        </w:rPr>
        <w:t>……..</w:t>
      </w:r>
    </w:p>
    <w:p>
      <w:pPr>
        <w:pStyle w:val="ListParagraph"/>
        <w:spacing w:after="0"/>
        <w:ind w:left="1440"/>
        <w:jc w:val="both"/>
        <w:rPr>
          <w:rFonts w:ascii="Arial Narrow" w:cs="Tahoma" w:hAnsi="Arial Narrow"/>
          <w:sz w:val="24"/>
        </w:rPr>
      </w:pPr>
    </w:p>
    <w:p>
      <w:pPr>
        <w:pStyle w:val="ListParagraph"/>
        <w:numPr>
          <w:ilvl w:val="0"/>
          <w:numId w:val="8"/>
        </w:numPr>
        <w:spacing w:after="0"/>
        <w:jc w:val="both"/>
        <w:rPr>
          <w:rFonts w:ascii="Arial Narrow" w:cs="Tahoma" w:hAnsi="Arial Narrow"/>
          <w:sz w:val="24"/>
        </w:rPr>
      </w:pPr>
      <w:r>
        <w:rPr>
          <w:rFonts w:ascii="Arial Narrow" w:cs="Tahoma" w:hAnsi="Arial Narrow"/>
          <w:sz w:val="24"/>
        </w:rPr>
        <w:t>Kiwango chake cha Elimu:</w:t>
      </w:r>
      <w:r>
        <w:rPr>
          <w:rFonts w:ascii="Arial Narrow" w:cs="Tahoma" w:hAnsi="Arial Narrow"/>
          <w:sz w:val="24"/>
        </w:rPr>
        <w:t xml:space="preserve"> </w:t>
      </w:r>
      <w:r>
        <w:rPr>
          <w:rFonts w:ascii="Arial Narrow" w:cs="Tahoma" w:hAnsi="Arial Narrow"/>
          <w:sz w:val="24"/>
        </w:rPr>
        <w:t>……………………………………………………………</w:t>
      </w:r>
      <w:r>
        <w:rPr>
          <w:rFonts w:ascii="Arial Narrow" w:cs="Tahoma" w:hAnsi="Arial Narrow"/>
          <w:sz w:val="24"/>
        </w:rPr>
        <w:t>…………………</w:t>
      </w:r>
      <w:r>
        <w:rPr>
          <w:rFonts w:ascii="Arial Narrow" w:cs="Tahoma" w:hAnsi="Arial Narrow"/>
          <w:sz w:val="24"/>
        </w:rPr>
        <w:t>……..</w:t>
      </w:r>
    </w:p>
    <w:p>
      <w:pPr>
        <w:spacing w:after="0"/>
        <w:jc w:val="both"/>
        <w:rPr>
          <w:rFonts w:ascii="Arial Narrow" w:cs="Tahoma" w:hAnsi="Arial Narrow"/>
          <w:sz w:val="24"/>
        </w:rPr>
      </w:pPr>
    </w:p>
    <w:p>
      <w:pPr>
        <w:pStyle w:val="ListParagraph"/>
        <w:numPr>
          <w:ilvl w:val="0"/>
          <w:numId w:val="8"/>
        </w:numPr>
        <w:spacing w:after="0"/>
        <w:jc w:val="both"/>
        <w:rPr>
          <w:rFonts w:ascii="Arial Narrow" w:cs="Tahoma" w:hAnsi="Arial Narrow"/>
          <w:sz w:val="24"/>
        </w:rPr>
      </w:pPr>
      <w:r>
        <w:rPr>
          <w:rFonts w:ascii="Arial Narrow" w:cs="Tahoma" w:hAnsi="Arial Narrow"/>
          <w:sz w:val="24"/>
        </w:rPr>
        <w:t>Jina la chuo/shule alichomalizia:</w:t>
      </w:r>
      <w:r>
        <w:rPr>
          <w:rFonts w:ascii="Arial Narrow" w:cs="Tahoma" w:hAnsi="Arial Narrow"/>
          <w:sz w:val="24"/>
        </w:rPr>
        <w:t xml:space="preserve"> </w:t>
      </w:r>
      <w:r>
        <w:rPr>
          <w:rFonts w:ascii="Arial Narrow" w:cs="Tahoma" w:hAnsi="Arial Narrow"/>
          <w:sz w:val="24"/>
        </w:rPr>
        <w:t>………………………………………………………</w:t>
      </w:r>
      <w:r>
        <w:rPr>
          <w:rFonts w:ascii="Arial Narrow" w:cs="Tahoma" w:hAnsi="Arial Narrow"/>
          <w:sz w:val="24"/>
        </w:rPr>
        <w:t>…………………</w:t>
      </w:r>
      <w:r>
        <w:rPr>
          <w:rFonts w:ascii="Arial Narrow" w:cs="Tahoma" w:hAnsi="Arial Narrow"/>
          <w:sz w:val="24"/>
        </w:rPr>
        <w:t>……</w:t>
      </w:r>
    </w:p>
    <w:p>
      <w:pPr>
        <w:spacing w:after="0"/>
        <w:jc w:val="both"/>
        <w:rPr>
          <w:rFonts w:ascii="Arial Narrow" w:cs="Tahoma" w:hAnsi="Arial Narrow"/>
          <w:sz w:val="24"/>
        </w:rPr>
      </w:pPr>
    </w:p>
    <w:p>
      <w:pPr>
        <w:pStyle w:val="ListParagraph"/>
        <w:numPr>
          <w:ilvl w:val="0"/>
          <w:numId w:val="8"/>
        </w:numPr>
        <w:spacing w:after="0"/>
        <w:jc w:val="both"/>
        <w:rPr>
          <w:rFonts w:ascii="Arial Narrow" w:cs="Tahoma" w:hAnsi="Arial Narrow"/>
          <w:sz w:val="24"/>
        </w:rPr>
      </w:pPr>
      <w:r>
        <w:rPr>
          <w:rFonts w:ascii="Arial Narrow" w:cs="Tahoma" w:hAnsi="Arial Narrow"/>
          <w:sz w:val="24"/>
        </w:rPr>
        <w:t>Namba yake ya Mtihani: ………………………………………………………………</w:t>
      </w:r>
      <w:r>
        <w:rPr>
          <w:rFonts w:ascii="Arial Narrow" w:cs="Tahoma" w:hAnsi="Arial Narrow"/>
          <w:sz w:val="24"/>
        </w:rPr>
        <w:t>…………………</w:t>
      </w:r>
      <w:r>
        <w:rPr>
          <w:rFonts w:ascii="Arial Narrow" w:cs="Tahoma" w:hAnsi="Arial Narrow"/>
          <w:sz w:val="24"/>
        </w:rPr>
        <w:t>……..</w:t>
      </w:r>
    </w:p>
    <w:p>
      <w:pPr>
        <w:spacing w:after="0"/>
        <w:jc w:val="both"/>
        <w:rPr>
          <w:rFonts w:ascii="Arial Narrow" w:cs="Tahoma" w:hAnsi="Arial Narrow"/>
          <w:sz w:val="24"/>
        </w:rPr>
      </w:pPr>
    </w:p>
    <w:p>
      <w:pPr>
        <w:pStyle w:val="ListParagraph"/>
        <w:numPr>
          <w:ilvl w:val="0"/>
          <w:numId w:val="8"/>
        </w:numPr>
        <w:spacing w:after="0"/>
        <w:jc w:val="both"/>
        <w:rPr>
          <w:rFonts w:ascii="Arial Narrow" w:cs="Tahoma" w:hAnsi="Arial Narrow"/>
          <w:sz w:val="24"/>
        </w:rPr>
      </w:pPr>
      <w:r>
        <w:rPr>
          <w:rFonts w:ascii="Arial Narrow" w:cs="Tahoma" w:hAnsi="Arial Narrow"/>
          <w:sz w:val="24"/>
        </w:rPr>
        <w:t>Mwaka aliomaliza shule/Chuo: ………………………………………………………</w:t>
      </w:r>
      <w:r>
        <w:rPr>
          <w:rFonts w:ascii="Arial Narrow" w:cs="Tahoma" w:hAnsi="Arial Narrow"/>
          <w:sz w:val="24"/>
        </w:rPr>
        <w:t>…………………</w:t>
      </w:r>
      <w:r>
        <w:rPr>
          <w:rFonts w:ascii="Arial Narrow" w:cs="Tahoma" w:hAnsi="Arial Narrow"/>
          <w:sz w:val="24"/>
        </w:rPr>
        <w:t>………</w:t>
      </w:r>
    </w:p>
    <w:p>
      <w:pPr>
        <w:spacing w:after="0"/>
        <w:jc w:val="both"/>
        <w:rPr>
          <w:rFonts w:ascii="Arial Narrow" w:cs="Tahoma" w:hAnsi="Arial Narrow"/>
          <w:sz w:val="24"/>
        </w:rPr>
      </w:pPr>
    </w:p>
    <w:p>
      <w:pPr>
        <w:pStyle w:val="ListParagraph"/>
        <w:numPr>
          <w:ilvl w:val="0"/>
          <w:numId w:val="8"/>
        </w:numPr>
        <w:spacing w:after="0"/>
        <w:jc w:val="both"/>
        <w:rPr>
          <w:rFonts w:ascii="Arial Narrow" w:cs="Tahoma" w:hAnsi="Arial Narrow"/>
          <w:sz w:val="24"/>
        </w:rPr>
      </w:pPr>
      <w:r>
        <w:rPr>
          <w:rFonts w:ascii="Arial Narrow" w:cs="Tahoma" w:hAnsi="Arial Narrow"/>
          <w:sz w:val="24"/>
        </w:rPr>
        <w:t xml:space="preserve">Kozi anayoomba </w:t>
      </w:r>
      <w:r>
        <w:rPr>
          <w:rFonts w:ascii="Arial Narrow" w:cs="Tahoma" w:hAnsi="Arial Narrow"/>
          <w:sz w:val="24"/>
        </w:rPr>
        <w:t>…………………………..</w:t>
      </w:r>
      <w:r>
        <w:rPr>
          <w:rFonts w:ascii="Arial Narrow" w:cs="Tahoma" w:hAnsi="Arial Narrow"/>
          <w:sz w:val="24"/>
        </w:rPr>
        <w:t xml:space="preserve"> ………………………………………………………………</w:t>
      </w:r>
      <w:r>
        <w:rPr>
          <w:rFonts w:ascii="Arial Narrow" w:cs="Tahoma" w:hAnsi="Arial Narrow"/>
          <w:sz w:val="24"/>
        </w:rPr>
        <w:t>…….</w:t>
      </w:r>
    </w:p>
    <w:p>
      <w:pPr>
        <w:spacing w:after="0"/>
        <w:jc w:val="both"/>
        <w:rPr>
          <w:rFonts w:ascii="Arial Narrow" w:cs="Tahoma" w:hAnsi="Arial Narrow"/>
          <w:sz w:val="24"/>
        </w:rPr>
      </w:pPr>
      <w:r>
        <w:rPr>
          <w:rFonts w:ascii="Arial Narrow" w:cs="Tahoma" w:hAnsi="Arial Narrow"/>
          <w:sz w:val="24"/>
        </w:rPr>
        <w:pict>
          <v:rect id="_x0000_s1029" style="position:absolute;left:0;text-align:left;margin-left:486.75pt;margin-top:15.2pt;width:24.75pt;height:19.5pt;z-index:251663360">
            <v:stroke/>
            <w10:wrap side="both" anchorx="page" anchory="page"/>
            <o:lock/>
          </v:rect>
        </w:pict>
      </w:r>
    </w:p>
    <w:p>
      <w:pPr>
        <w:pStyle w:val="ListParagraph"/>
        <w:numPr>
          <w:ilvl w:val="0"/>
          <w:numId w:val="9"/>
        </w:numPr>
        <w:spacing w:after="0"/>
        <w:jc w:val="both"/>
        <w:rPr>
          <w:rFonts w:ascii="Arial Narrow" w:cs="Tahoma" w:hAnsi="Arial Narrow"/>
          <w:sz w:val="24"/>
        </w:rPr>
      </w:pPr>
      <w:r>
        <w:rPr>
          <w:rFonts w:ascii="Arial Narrow" w:cs="Tahoma" w:hAnsi="Arial Narrow"/>
          <w:sz w:val="24"/>
        </w:rPr>
        <w:t xml:space="preserve">Stashahada ya Ualimu Shule za Msingi (Pre service) muda miaka mawili </w:t>
      </w:r>
    </w:p>
    <w:p>
      <w:pPr>
        <w:pStyle w:val="ListParagraph"/>
        <w:spacing w:after="0"/>
        <w:ind w:left="2160"/>
        <w:jc w:val="both"/>
        <w:rPr>
          <w:rFonts w:ascii="Arial Narrow" w:cs="Tahoma" w:hAnsi="Arial Narrow"/>
          <w:sz w:val="24"/>
        </w:rPr>
      </w:pPr>
      <w:r>
        <w:rPr>
          <w:rFonts w:ascii="Arial Narrow" w:cs="Tahoma" w:hAnsi="Arial Narrow"/>
          <w:sz w:val="24"/>
        </w:rPr>
        <w:t>NTA 4 – 5 (TCPE).</w:t>
      </w:r>
    </w:p>
    <w:p>
      <w:pPr>
        <w:pStyle w:val="ListParagraph"/>
        <w:spacing w:after="0"/>
        <w:ind w:left="2160"/>
        <w:jc w:val="both"/>
        <w:rPr>
          <w:rFonts w:ascii="Arial Narrow" w:cs="Tahoma" w:hAnsi="Arial Narrow"/>
          <w:sz w:val="24"/>
        </w:rPr>
      </w:pPr>
      <w:r>
        <w:rPr>
          <w:rFonts w:ascii="Arial Narrow" w:cs="Tahoma" w:hAnsi="Arial Narrow"/>
          <w:sz w:val="24"/>
        </w:rPr>
        <w:pict>
          <v:rect id="_x0000_s1030" style="position:absolute;left:0;text-align:left;margin-left:486.75pt;margin-top:10.45pt;width:24.75pt;height:19.5pt;z-index:251664384">
            <v:stroke/>
            <w10:wrap side="both" anchorx="page" anchory="page"/>
            <o:lock/>
          </v:rect>
        </w:pict>
      </w:r>
    </w:p>
    <w:p>
      <w:pPr>
        <w:pStyle w:val="ListParagraph"/>
        <w:numPr>
          <w:ilvl w:val="0"/>
          <w:numId w:val="9"/>
        </w:numPr>
        <w:spacing w:after="0"/>
        <w:jc w:val="both"/>
        <w:rPr>
          <w:rFonts w:ascii="Arial Narrow" w:cs="Tahoma" w:hAnsi="Arial Narrow"/>
          <w:sz w:val="24"/>
        </w:rPr>
      </w:pPr>
      <w:r>
        <w:rPr>
          <w:rFonts w:ascii="Arial Narrow" w:cs="Tahoma" w:hAnsi="Arial Narrow"/>
          <w:sz w:val="24"/>
        </w:rPr>
        <w:t>Stashahada ya Ualimu shule za Msingi (In service) muda miaka mawili (ODPE)</w:t>
      </w:r>
    </w:p>
    <w:p>
      <w:pPr>
        <w:spacing w:after="0"/>
        <w:jc w:val="both"/>
        <w:rPr>
          <w:rFonts w:ascii="Arial Narrow" w:cs="Tahoma" w:hAnsi="Arial Narrow"/>
          <w:sz w:val="24"/>
        </w:rPr>
      </w:pPr>
    </w:p>
    <w:p>
      <w:pPr>
        <w:pStyle w:val="ListParagraph"/>
        <w:spacing w:after="0"/>
        <w:jc w:val="both"/>
        <w:rPr>
          <w:rFonts w:ascii="Arial Narrow" w:cs="Tahoma" w:hAnsi="Arial Narrow"/>
          <w:sz w:val="24"/>
        </w:rPr>
      </w:pPr>
      <w:r>
        <w:rPr>
          <w:rFonts w:ascii="Arial Narrow" w:cs="Tahoma" w:hAnsi="Arial Narrow"/>
          <w:sz w:val="24"/>
        </w:rPr>
        <w:t xml:space="preserve">(vii) </w:t>
      </w:r>
      <w:r>
        <w:rPr>
          <w:rFonts w:ascii="Arial Narrow" w:cs="Tahoma" w:hAnsi="Arial Narrow"/>
          <w:sz w:val="24"/>
        </w:rPr>
        <w:tab/>
        <w:t>Jina na an</w:t>
      </w:r>
      <w:r>
        <w:rPr>
          <w:rFonts w:ascii="Arial Narrow" w:cs="Tahoma" w:hAnsi="Arial Narrow"/>
          <w:sz w:val="24"/>
        </w:rPr>
        <w:t>u</w:t>
      </w:r>
      <w:r>
        <w:rPr>
          <w:rFonts w:ascii="Arial Narrow" w:cs="Tahoma" w:hAnsi="Arial Narrow"/>
          <w:sz w:val="24"/>
        </w:rPr>
        <w:t>ani ya Mzazi/Mlezi/Mwajiri: …………………………………………………………</w:t>
      </w:r>
      <w:r>
        <w:rPr>
          <w:rFonts w:ascii="Arial Narrow" w:cs="Tahoma" w:hAnsi="Arial Narrow"/>
          <w:sz w:val="24"/>
        </w:rPr>
        <w:t>……………</w:t>
      </w:r>
      <w:r>
        <w:rPr>
          <w:rFonts w:ascii="Arial Narrow" w:cs="Tahoma" w:hAnsi="Arial Narrow"/>
          <w:sz w:val="24"/>
        </w:rPr>
        <w:t>.</w:t>
      </w:r>
    </w:p>
    <w:p>
      <w:pPr>
        <w:pStyle w:val="ListParagraph"/>
        <w:spacing w:after="0"/>
        <w:ind w:firstLine="720"/>
        <w:jc w:val="both"/>
        <w:rPr>
          <w:rFonts w:ascii="Arial Narrow" w:cs="Tahoma" w:hAnsi="Arial Narrow"/>
          <w:sz w:val="24"/>
        </w:rPr>
      </w:pPr>
      <w:r>
        <w:rPr>
          <w:rFonts w:ascii="Arial Narrow" w:cs="Tahoma" w:hAnsi="Arial Narrow"/>
          <w:sz w:val="24"/>
        </w:rPr>
        <w:t>…………………………………</w:t>
      </w:r>
      <w:r>
        <w:rPr>
          <w:rFonts w:ascii="Arial Narrow" w:cs="Tahoma" w:hAnsi="Arial Narrow"/>
          <w:sz w:val="24"/>
        </w:rPr>
        <w:t>…………………………………………………………………………………..</w:t>
      </w:r>
    </w:p>
    <w:p>
      <w:pPr>
        <w:pStyle w:val="ListParagraph"/>
        <w:spacing w:after="0"/>
        <w:ind w:firstLine="720"/>
        <w:jc w:val="both"/>
        <w:rPr>
          <w:rFonts w:ascii="Arial Narrow" w:cs="Tahoma" w:hAnsi="Arial Narrow"/>
          <w:sz w:val="24"/>
        </w:rPr>
      </w:pPr>
      <w:r>
        <w:rPr>
          <w:rFonts w:ascii="Arial Narrow" w:cs="Tahoma" w:hAnsi="Arial Narrow"/>
          <w:sz w:val="24"/>
        </w:rPr>
        <w:t xml:space="preserve">                                      </w:t>
      </w:r>
    </w:p>
    <w:p>
      <w:pPr>
        <w:pStyle w:val="ListParagraph"/>
        <w:spacing w:after="0"/>
        <w:jc w:val="both"/>
        <w:rPr>
          <w:rFonts w:ascii="Arial Narrow" w:cs="Tahoma" w:hAnsi="Arial Narrow"/>
          <w:sz w:val="24"/>
        </w:rPr>
      </w:pPr>
      <w:r>
        <w:rPr>
          <w:rFonts w:ascii="Arial Narrow" w:cs="Tahoma" w:hAnsi="Arial Narrow"/>
          <w:sz w:val="24"/>
        </w:rPr>
        <w:t xml:space="preserve">(viii) </w:t>
      </w:r>
      <w:r>
        <w:rPr>
          <w:rFonts w:ascii="Arial Narrow" w:cs="Tahoma" w:hAnsi="Arial Narrow"/>
          <w:sz w:val="24"/>
        </w:rPr>
        <w:tab/>
        <w:t>Na. ya Simu: Mwanachuo …</w:t>
      </w:r>
      <w:r>
        <w:rPr>
          <w:rFonts w:ascii="Arial Narrow" w:cs="Tahoma" w:hAnsi="Arial Narrow"/>
          <w:sz w:val="24"/>
        </w:rPr>
        <w:t>……………………</w:t>
      </w:r>
      <w:r>
        <w:rPr>
          <w:rFonts w:ascii="Arial Narrow" w:cs="Tahoma" w:hAnsi="Arial Narrow"/>
          <w:sz w:val="24"/>
        </w:rPr>
        <w:tab/>
      </w:r>
      <w:r>
        <w:rPr>
          <w:rFonts w:ascii="Arial Narrow" w:cs="Tahoma" w:hAnsi="Arial Narrow"/>
          <w:sz w:val="24"/>
        </w:rPr>
        <w:t>Mlezi/Mzazi/Mwajiri………………………………</w:t>
      </w:r>
      <w:r>
        <w:rPr>
          <w:rFonts w:ascii="Arial Narrow" w:cs="Tahoma" w:hAnsi="Arial Narrow"/>
          <w:sz w:val="24"/>
        </w:rPr>
        <w:t>……</w:t>
      </w:r>
    </w:p>
    <w:p>
      <w:pPr>
        <w:pStyle w:val="ListParagraph"/>
        <w:spacing w:after="0"/>
        <w:jc w:val="both"/>
        <w:rPr>
          <w:rFonts w:ascii="Arial Narrow" w:cs="Tahoma" w:hAnsi="Arial Narrow"/>
          <w:sz w:val="24"/>
        </w:rPr>
      </w:pPr>
      <w:r>
        <w:rPr>
          <w:rFonts w:ascii="Arial Narrow" w:cs="Tahoma" w:hAnsi="Arial Narrow"/>
          <w:sz w:val="24"/>
        </w:rPr>
        <w:t>(ix)</w:t>
      </w:r>
      <w:r>
        <w:rPr>
          <w:rFonts w:ascii="Arial Narrow" w:cs="Tahoma" w:hAnsi="Arial Narrow"/>
          <w:sz w:val="24"/>
        </w:rPr>
        <w:tab/>
      </w:r>
      <w:r>
        <w:rPr>
          <w:rFonts w:ascii="Arial Narrow" w:cs="Tahoma" w:hAnsi="Arial Narrow"/>
          <w:sz w:val="24"/>
        </w:rPr>
        <w:t>Password</w:t>
      </w:r>
      <w:r>
        <w:rPr>
          <w:rFonts w:ascii="Arial Narrow" w:cs="Tahoma" w:hAnsi="Arial Narrow"/>
          <w:sz w:val="24"/>
        </w:rPr>
        <w:t xml:space="preserve"> ………………………………… Username ………………………………………………………….</w:t>
      </w:r>
    </w:p>
    <w:p>
      <w:pPr>
        <w:tabs>
          <w:tab w:val="left" w:pos="720"/>
        </w:tabs>
        <w:spacing w:after="0" w:line="240" w:lineRule="auto"/>
        <w:jc w:val="both"/>
        <w:rPr>
          <w:rFonts w:ascii="Arial Narrow" w:cs="Tahoma" w:hAnsi="Arial Narrow"/>
          <w:b/>
          <w:sz w:val="24"/>
        </w:rPr>
      </w:pPr>
    </w:p>
    <w:p>
      <w:pPr>
        <w:tabs>
          <w:tab w:val="left" w:pos="720"/>
        </w:tabs>
        <w:spacing w:after="0" w:line="240" w:lineRule="auto"/>
        <w:jc w:val="both"/>
        <w:rPr>
          <w:rFonts w:ascii="Arial Narrow" w:cs="Tahoma" w:hAnsi="Arial Narrow"/>
          <w:b/>
          <w:sz w:val="24"/>
        </w:rPr>
      </w:pPr>
    </w:p>
    <w:p>
      <w:pPr>
        <w:tabs>
          <w:tab w:val="left" w:pos="720"/>
        </w:tabs>
        <w:spacing w:after="0" w:line="240" w:lineRule="auto"/>
        <w:jc w:val="both"/>
        <w:rPr>
          <w:rFonts w:ascii="Arial Narrow" w:cs="Tahoma" w:hAnsi="Arial Narrow"/>
          <w:b/>
          <w:sz w:val="24"/>
        </w:rPr>
      </w:pPr>
    </w:p>
    <w:p>
      <w:pPr>
        <w:tabs>
          <w:tab w:val="left" w:pos="720"/>
        </w:tabs>
        <w:spacing w:after="0" w:line="240" w:lineRule="auto"/>
        <w:jc w:val="both"/>
        <w:rPr>
          <w:rFonts w:ascii="Arial Narrow" w:cs="Tahoma" w:hAnsi="Arial Narrow"/>
          <w:b/>
          <w:sz w:val="24"/>
        </w:rPr>
      </w:pPr>
    </w:p>
    <w:p>
      <w:pPr>
        <w:tabs>
          <w:tab w:val="left" w:pos="720"/>
        </w:tabs>
        <w:spacing w:after="0" w:line="240" w:lineRule="auto"/>
        <w:jc w:val="both"/>
        <w:rPr>
          <w:rFonts w:ascii="Arial Narrow" w:cs="Tahoma" w:hAnsi="Arial Narrow"/>
          <w:b/>
          <w:sz w:val="24"/>
        </w:rPr>
      </w:pPr>
    </w:p>
    <w:p>
      <w:pPr>
        <w:tabs>
          <w:tab w:val="left" w:pos="0"/>
        </w:tabs>
        <w:spacing w:after="0"/>
        <w:jc w:val="both"/>
        <w:rPr>
          <w:rFonts w:ascii="Arial Narrow" w:cs="Tahoma" w:hAnsi="Arial Narrow"/>
          <w:b/>
          <w:sz w:val="24"/>
        </w:rPr>
      </w:pPr>
      <w:r>
        <w:rPr>
          <w:rFonts w:ascii="Arial Narrow" w:cs="Tahoma" w:hAnsi="Arial Narrow"/>
          <w:b/>
          <w:sz w:val="24"/>
        </w:rPr>
        <w:t>B.</w:t>
      </w:r>
      <w:r>
        <w:rPr>
          <w:rFonts w:ascii="Arial Narrow" w:cs="Tahoma" w:hAnsi="Arial Narrow"/>
          <w:b/>
          <w:sz w:val="24"/>
        </w:rPr>
        <w:tab/>
        <w:t>SIFA ZA MW</w:t>
      </w:r>
      <w:r>
        <w:rPr>
          <w:rFonts w:ascii="Arial Narrow" w:cs="Tahoma" w:hAnsi="Arial Narrow"/>
          <w:b/>
          <w:sz w:val="24"/>
        </w:rPr>
        <w:t>OMBAJI</w:t>
      </w:r>
    </w:p>
    <w:p>
      <w:pPr>
        <w:tabs>
          <w:tab w:val="left" w:pos="0"/>
        </w:tabs>
        <w:spacing w:after="0"/>
        <w:jc w:val="both"/>
        <w:rPr>
          <w:rFonts w:ascii="Arial Narrow" w:cs="Tahoma" w:hAnsi="Arial Narrow"/>
          <w:b/>
          <w:sz w:val="24"/>
        </w:rPr>
      </w:pPr>
    </w:p>
    <w:p>
      <w:pPr>
        <w:spacing w:after="0"/>
        <w:ind w:firstLine="720"/>
        <w:jc w:val="both"/>
        <w:rPr>
          <w:rFonts w:ascii="Arial Narrow" w:cs="Tahoma" w:hAnsi="Arial Narrow"/>
          <w:b/>
          <w:sz w:val="24"/>
        </w:rPr>
      </w:pPr>
      <w:r>
        <w:rPr>
          <w:rFonts w:ascii="Arial Narrow" w:cs="Tahoma" w:hAnsi="Arial Narrow"/>
          <w:sz w:val="24"/>
        </w:rPr>
        <w:t>(i)</w:t>
      </w:r>
      <w:r>
        <w:rPr>
          <w:rFonts w:ascii="Arial Narrow" w:cs="Tahoma" w:hAnsi="Arial Narrow"/>
          <w:b/>
          <w:sz w:val="24"/>
        </w:rPr>
        <w:tab/>
      </w:r>
      <w:r>
        <w:rPr>
          <w:rFonts w:ascii="Arial Narrow" w:cs="Tahoma" w:hAnsi="Arial Narrow"/>
          <w:b/>
          <w:sz w:val="24"/>
        </w:rPr>
        <w:t>ASTASHA</w:t>
      </w:r>
      <w:r>
        <w:rPr>
          <w:rFonts w:ascii="Arial Narrow" w:cs="Tahoma" w:hAnsi="Arial Narrow"/>
          <w:b/>
          <w:sz w:val="24"/>
        </w:rPr>
        <w:t>HA</w:t>
      </w:r>
      <w:r>
        <w:rPr>
          <w:rFonts w:ascii="Arial Narrow" w:cs="Tahoma" w:hAnsi="Arial Narrow"/>
          <w:b/>
          <w:sz w:val="24"/>
        </w:rPr>
        <w:t xml:space="preserve">DA YA </w:t>
      </w:r>
      <w:r>
        <w:rPr>
          <w:rFonts w:ascii="Arial Narrow" w:cs="Tahoma" w:hAnsi="Arial Narrow"/>
          <w:b/>
          <w:sz w:val="24"/>
        </w:rPr>
        <w:t>UALIMU ELIMU YA MSINGI YA MIAKA MIWILI (2) (TCPE)</w:t>
      </w:r>
    </w:p>
    <w:p>
      <w:pPr>
        <w:pStyle w:val="ListParagraph"/>
        <w:numPr>
          <w:ilvl w:val="0"/>
          <w:numId w:val="19"/>
        </w:numPr>
        <w:spacing w:after="0"/>
        <w:jc w:val="both"/>
        <w:rPr>
          <w:rFonts w:ascii="Arial Narrow" w:cs="Tahoma" w:hAnsi="Arial Narrow"/>
          <w:sz w:val="24"/>
        </w:rPr>
      </w:pPr>
      <w:r>
        <w:rPr>
          <w:rFonts w:ascii="Arial Narrow" w:cs="Tahoma" w:hAnsi="Arial Narrow"/>
          <w:sz w:val="24"/>
        </w:rPr>
        <w:t xml:space="preserve">Kwa waliomaliza mwaka 2016 kidato cha </w:t>
      </w:r>
      <w:r>
        <w:rPr>
          <w:rFonts w:ascii="Arial Narrow" w:cs="Tahoma" w:hAnsi="Arial Narrow"/>
          <w:sz w:val="24"/>
        </w:rPr>
        <w:t>N</w:t>
      </w:r>
      <w:r>
        <w:rPr>
          <w:rFonts w:ascii="Arial Narrow" w:cs="Tahoma" w:hAnsi="Arial Narrow"/>
          <w:sz w:val="24"/>
        </w:rPr>
        <w:t xml:space="preserve">ne kurudi nyuma, awe na ufaulu </w:t>
      </w:r>
      <w:r>
        <w:rPr>
          <w:rFonts w:ascii="Arial Narrow" w:cs="Tahoma" w:hAnsi="Arial Narrow"/>
          <w:sz w:val="24"/>
        </w:rPr>
        <w:t>D</w:t>
      </w:r>
      <w:r>
        <w:rPr>
          <w:rFonts w:ascii="Arial Narrow" w:cs="Tahoma" w:hAnsi="Arial Narrow"/>
          <w:sz w:val="24"/>
        </w:rPr>
        <w:t>araja la I – III tu.</w:t>
      </w:r>
    </w:p>
    <w:p>
      <w:pPr>
        <w:pStyle w:val="ListParagraph"/>
        <w:numPr>
          <w:ilvl w:val="0"/>
          <w:numId w:val="19"/>
        </w:numPr>
        <w:spacing w:after="0"/>
        <w:jc w:val="both"/>
        <w:rPr>
          <w:rFonts w:ascii="Arial Narrow" w:cs="Tahoma" w:hAnsi="Arial Narrow"/>
          <w:sz w:val="24"/>
        </w:rPr>
      </w:pPr>
      <w:r>
        <w:rPr>
          <w:rFonts w:ascii="Arial Narrow" w:cs="Tahoma" w:hAnsi="Arial Narrow"/>
          <w:sz w:val="24"/>
        </w:rPr>
        <w:t>Kwa waliomaliza 2014, GPA ya 1.6 na kuendelea.</w:t>
      </w:r>
    </w:p>
    <w:p>
      <w:pPr>
        <w:spacing w:after="0"/>
        <w:ind w:firstLine="720"/>
        <w:jc w:val="both"/>
        <w:rPr>
          <w:rFonts w:ascii="Arial Narrow" w:cs="Tahoma" w:hAnsi="Arial Narrow"/>
          <w:sz w:val="24"/>
        </w:rPr>
      </w:pPr>
      <w:r>
        <w:rPr>
          <w:rFonts w:ascii="Arial Narrow" w:cs="Tahoma" w:hAnsi="Arial Narrow"/>
          <w:sz w:val="24"/>
        </w:rPr>
        <w:tab/>
      </w:r>
      <w:r>
        <w:rPr>
          <w:rFonts w:ascii="Arial Narrow" w:cs="Tahoma" w:hAnsi="Arial Narrow"/>
          <w:sz w:val="24"/>
        </w:rPr>
        <w:tab/>
      </w:r>
      <w:r>
        <w:rPr>
          <w:rFonts w:ascii="Arial Narrow" w:cs="Tahoma" w:hAnsi="Arial Narrow"/>
          <w:sz w:val="24"/>
        </w:rPr>
        <w:tab/>
      </w:r>
      <w:r>
        <w:rPr>
          <w:rFonts w:ascii="Arial Narrow" w:cs="Tahoma" w:hAnsi="Arial Narrow"/>
          <w:sz w:val="24"/>
        </w:rPr>
        <w:tab/>
      </w:r>
    </w:p>
    <w:p>
      <w:pPr>
        <w:tabs>
          <w:tab w:val="left" w:pos="720"/>
        </w:tabs>
        <w:spacing w:after="0"/>
        <w:jc w:val="both"/>
        <w:rPr>
          <w:rFonts w:ascii="Arial Narrow" w:cs="Tahoma" w:hAnsi="Arial Narrow"/>
          <w:b/>
          <w:sz w:val="24"/>
        </w:rPr>
      </w:pPr>
    </w:p>
    <w:p>
      <w:pPr>
        <w:tabs>
          <w:tab w:val="left" w:pos="720"/>
        </w:tabs>
        <w:spacing w:after="0"/>
        <w:jc w:val="both"/>
        <w:rPr>
          <w:rFonts w:ascii="Arial Narrow" w:cs="Tahoma" w:hAnsi="Arial Narrow"/>
          <w:b/>
          <w:sz w:val="24"/>
        </w:rPr>
      </w:pPr>
      <w:r>
        <w:rPr>
          <w:rFonts w:ascii="Arial Narrow" w:cs="Tahoma" w:hAnsi="Arial Narrow"/>
          <w:b/>
          <w:sz w:val="24"/>
        </w:rPr>
        <w:tab/>
      </w:r>
      <w:r>
        <w:rPr>
          <w:rFonts w:ascii="Arial Narrow" w:cs="Tahoma" w:hAnsi="Arial Narrow"/>
          <w:sz w:val="24"/>
        </w:rPr>
        <w:t>(ii)</w:t>
      </w:r>
      <w:r>
        <w:rPr>
          <w:rFonts w:ascii="Arial Narrow" w:cs="Tahoma" w:hAnsi="Arial Narrow"/>
          <w:sz w:val="24"/>
        </w:rPr>
        <w:tab/>
      </w:r>
      <w:r>
        <w:rPr>
          <w:rFonts w:ascii="Arial Narrow" w:cs="Tahoma" w:hAnsi="Arial Narrow"/>
          <w:b/>
          <w:sz w:val="24"/>
        </w:rPr>
        <w:t xml:space="preserve">STASHAHADA YA </w:t>
      </w:r>
      <w:r>
        <w:rPr>
          <w:rFonts w:ascii="Arial Narrow" w:cs="Tahoma" w:hAnsi="Arial Narrow"/>
          <w:b/>
          <w:sz w:val="24"/>
        </w:rPr>
        <w:t>UALIMU ELIMU</w:t>
      </w:r>
      <w:r>
        <w:rPr>
          <w:rFonts w:ascii="Arial Narrow" w:cs="Tahoma" w:hAnsi="Arial Narrow"/>
          <w:b/>
          <w:sz w:val="24"/>
        </w:rPr>
        <w:t xml:space="preserve"> YA MSINGI MIAKA MIWILI (2)</w:t>
      </w:r>
    </w:p>
    <w:p>
      <w:pPr>
        <w:pStyle w:val="ListParagraph"/>
        <w:numPr>
          <w:ilvl w:val="0"/>
          <w:numId w:val="7"/>
        </w:numPr>
        <w:tabs>
          <w:tab w:val="left" w:pos="720"/>
        </w:tabs>
        <w:spacing w:after="0"/>
        <w:ind w:firstLine="360"/>
        <w:jc w:val="both"/>
        <w:rPr>
          <w:rFonts w:ascii="Arial Narrow" w:cs="Tahoma" w:hAnsi="Arial Narrow"/>
          <w:sz w:val="24"/>
        </w:rPr>
      </w:pPr>
      <w:r>
        <w:rPr>
          <w:rFonts w:ascii="Arial Narrow" w:cs="Tahoma" w:hAnsi="Arial Narrow"/>
          <w:sz w:val="24"/>
        </w:rPr>
        <w:t xml:space="preserve">Awe amemaliza chuo chochote cha Ualimu kinachotambulikana Serikali na kufaulu kupata </w:t>
      </w:r>
      <w:r>
        <w:rPr>
          <w:rFonts w:ascii="Arial Narrow" w:cs="Tahoma" w:hAnsi="Arial Narrow"/>
          <w:sz w:val="24"/>
        </w:rPr>
        <w:tab/>
      </w:r>
      <w:r>
        <w:rPr>
          <w:rFonts w:ascii="Arial Narrow" w:cs="Tahoma" w:hAnsi="Arial Narrow"/>
          <w:sz w:val="24"/>
        </w:rPr>
        <w:tab/>
        <w:t>cheti cha Ualimu Shule ya Msingi (Daraja la III A) (NTA 5 – 6)</w:t>
      </w:r>
    </w:p>
    <w:p>
      <w:pPr>
        <w:tabs>
          <w:tab w:val="left" w:pos="0"/>
        </w:tabs>
        <w:spacing w:after="0"/>
        <w:jc w:val="both"/>
        <w:rPr>
          <w:rFonts w:ascii="Arial Narrow" w:cs="Tahoma" w:hAnsi="Arial Narrow"/>
          <w:sz w:val="24"/>
        </w:rPr>
      </w:pPr>
    </w:p>
    <w:p>
      <w:pPr>
        <w:tabs>
          <w:tab w:val="left" w:pos="720"/>
        </w:tabs>
        <w:spacing w:after="0"/>
        <w:jc w:val="both"/>
        <w:rPr>
          <w:rFonts w:ascii="Arial Narrow" w:cs="Tahoma" w:hAnsi="Arial Narrow"/>
          <w:b/>
          <w:sz w:val="24"/>
        </w:rPr>
      </w:pPr>
      <w:r>
        <w:rPr>
          <w:rFonts w:ascii="Arial Narrow" w:cs="Tahoma" w:hAnsi="Arial Narrow"/>
          <w:b/>
          <w:sz w:val="24"/>
        </w:rPr>
        <w:t>C.</w:t>
      </w:r>
      <w:r>
        <w:rPr>
          <w:rFonts w:ascii="Arial Narrow" w:cs="Tahoma" w:hAnsi="Arial Narrow"/>
          <w:b/>
          <w:sz w:val="24"/>
        </w:rPr>
        <w:tab/>
        <w:t>ADA YA CHUO (TUTION FEES)</w:t>
      </w:r>
    </w:p>
    <w:p>
      <w:pPr>
        <w:tabs>
          <w:tab w:val="left" w:pos="720"/>
        </w:tabs>
        <w:spacing w:after="0"/>
        <w:jc w:val="both"/>
        <w:rPr>
          <w:rFonts w:ascii="Arial Narrow" w:cs="Tahoma" w:hAnsi="Arial Narrow"/>
          <w:b/>
          <w:sz w:val="24"/>
        </w:rPr>
      </w:pPr>
    </w:p>
    <w:p>
      <w:pPr>
        <w:tabs>
          <w:tab w:val="left" w:pos="720"/>
        </w:tabs>
        <w:spacing w:after="0"/>
        <w:jc w:val="both"/>
        <w:rPr>
          <w:rFonts w:ascii="Arial Narrow" w:cs="Tahoma" w:hAnsi="Arial Narrow"/>
          <w:sz w:val="24"/>
        </w:rPr>
      </w:pPr>
      <w:r>
        <w:rPr>
          <w:rFonts w:ascii="Arial Narrow" w:cs="Tahoma" w:hAnsi="Arial Narrow"/>
          <w:b/>
          <w:sz w:val="24"/>
        </w:rPr>
        <w:tab/>
      </w:r>
      <w:r>
        <w:rPr>
          <w:rFonts w:ascii="Arial Narrow" w:cs="Tahoma" w:hAnsi="Arial Narrow"/>
          <w:sz w:val="24"/>
        </w:rPr>
        <w:t>(i)</w:t>
      </w:r>
      <w:r>
        <w:rPr>
          <w:rFonts w:ascii="Arial Narrow" w:cs="Tahoma" w:hAnsi="Arial Narrow"/>
          <w:sz w:val="24"/>
        </w:rPr>
        <w:tab/>
        <w:t>NTA LEVEL</w:t>
      </w:r>
      <w:r>
        <w:rPr>
          <w:rFonts w:ascii="Arial Narrow" w:cs="Tahoma" w:hAnsi="Arial Narrow"/>
          <w:sz w:val="24"/>
        </w:rPr>
        <w:t xml:space="preserve"> </w:t>
      </w:r>
      <w:r>
        <w:rPr>
          <w:rFonts w:ascii="Arial Narrow" w:cs="Tahoma" w:hAnsi="Arial Narrow"/>
          <w:sz w:val="24"/>
        </w:rPr>
        <w:t xml:space="preserve">4 Tshs 800,000/= (Laki nane tu kwa mwaka), </w:t>
      </w:r>
    </w:p>
    <w:p>
      <w:pPr>
        <w:pStyle w:val="ListParagraph"/>
        <w:numPr>
          <w:ilvl w:val="0"/>
          <w:numId w:val="10"/>
        </w:numPr>
        <w:tabs>
          <w:tab w:val="left" w:pos="720"/>
        </w:tabs>
        <w:spacing w:after="0"/>
        <w:ind w:hanging="720"/>
        <w:jc w:val="both"/>
        <w:rPr>
          <w:rFonts w:ascii="Arial Narrow" w:cs="Tahoma" w:hAnsi="Arial Narrow"/>
          <w:sz w:val="24"/>
        </w:rPr>
      </w:pPr>
      <w:r>
        <w:rPr>
          <w:rFonts w:ascii="Arial Narrow" w:cs="Tahoma" w:hAnsi="Arial Narrow"/>
          <w:sz w:val="24"/>
        </w:rPr>
        <w:t xml:space="preserve">Muhula wa kwanza Tshs 400,000/= (laki nne tu) na </w:t>
      </w:r>
    </w:p>
    <w:p>
      <w:pPr>
        <w:pStyle w:val="ListParagraph"/>
        <w:numPr>
          <w:ilvl w:val="0"/>
          <w:numId w:val="10"/>
        </w:numPr>
        <w:tabs>
          <w:tab w:val="left" w:pos="720"/>
        </w:tabs>
        <w:spacing w:after="0"/>
        <w:ind w:hanging="720"/>
        <w:jc w:val="both"/>
        <w:rPr>
          <w:rFonts w:ascii="Arial Narrow" w:cs="Tahoma" w:hAnsi="Arial Narrow"/>
          <w:sz w:val="24"/>
        </w:rPr>
      </w:pPr>
      <w:r>
        <w:rPr>
          <w:rFonts w:ascii="Arial Narrow" w:cs="Tahoma" w:hAnsi="Arial Narrow"/>
          <w:sz w:val="24"/>
        </w:rPr>
        <w:t>Muhula wa pili Tshs 400,000/= (Laki nne tu).</w:t>
      </w:r>
    </w:p>
    <w:p>
      <w:pPr>
        <w:pStyle w:val="ListParagraph"/>
        <w:tabs>
          <w:tab w:val="left" w:pos="720"/>
        </w:tabs>
        <w:spacing w:after="0"/>
        <w:ind w:left="2160"/>
        <w:jc w:val="both"/>
        <w:rPr>
          <w:rFonts w:ascii="Arial Narrow" w:cs="Tahoma" w:hAnsi="Arial Narrow"/>
          <w:sz w:val="24"/>
        </w:rPr>
      </w:pPr>
    </w:p>
    <w:p>
      <w:pPr>
        <w:tabs>
          <w:tab w:val="left" w:pos="720"/>
        </w:tabs>
        <w:spacing w:after="0"/>
        <w:ind w:left="1440" w:hanging="1440"/>
        <w:jc w:val="both"/>
        <w:rPr>
          <w:rFonts w:ascii="Arial Narrow" w:cs="Tahoma" w:hAnsi="Arial Narrow"/>
          <w:sz w:val="24"/>
        </w:rPr>
      </w:pPr>
      <w:r>
        <w:rPr>
          <w:rFonts w:ascii="Arial Narrow" w:cs="Tahoma" w:hAnsi="Arial Narrow"/>
          <w:b/>
          <w:sz w:val="24"/>
        </w:rPr>
        <w:tab/>
      </w:r>
      <w:r>
        <w:rPr>
          <w:rFonts w:ascii="Arial Narrow" w:cs="Tahoma" w:hAnsi="Arial Narrow"/>
          <w:sz w:val="24"/>
        </w:rPr>
        <w:t>(ii)</w:t>
      </w:r>
      <w:r>
        <w:rPr>
          <w:rFonts w:ascii="Arial Narrow" w:cs="Tahoma" w:hAnsi="Arial Narrow"/>
          <w:sz w:val="24"/>
        </w:rPr>
        <w:tab/>
        <w:t xml:space="preserve">NTA LEVEL 5 NA 6 Tshs 850,000/= (Laki nane na elfu hamsini tu), </w:t>
      </w:r>
    </w:p>
    <w:p>
      <w:pPr>
        <w:pStyle w:val="ListParagraph"/>
        <w:numPr>
          <w:ilvl w:val="0"/>
          <w:numId w:val="11"/>
        </w:numPr>
        <w:tabs>
          <w:tab w:val="left" w:pos="720"/>
        </w:tabs>
        <w:spacing w:after="0"/>
        <w:ind w:firstLine="720"/>
        <w:jc w:val="both"/>
        <w:rPr>
          <w:rFonts w:ascii="Arial Narrow" w:cs="Tahoma" w:hAnsi="Arial Narrow"/>
          <w:sz w:val="24"/>
        </w:rPr>
      </w:pPr>
      <w:r>
        <w:rPr>
          <w:rFonts w:ascii="Arial Narrow" w:cs="Tahoma" w:hAnsi="Arial Narrow"/>
          <w:sz w:val="24"/>
        </w:rPr>
        <w:t xml:space="preserve">Muhula wa kwanza Tshs 450,000/= (Laki nne na nusu) na </w:t>
      </w:r>
    </w:p>
    <w:p>
      <w:pPr>
        <w:pStyle w:val="ListParagraph"/>
        <w:numPr>
          <w:ilvl w:val="0"/>
          <w:numId w:val="11"/>
        </w:numPr>
        <w:tabs>
          <w:tab w:val="left" w:pos="720"/>
        </w:tabs>
        <w:spacing w:after="0"/>
        <w:ind w:firstLine="720"/>
        <w:jc w:val="both"/>
        <w:rPr>
          <w:rFonts w:ascii="Arial Narrow" w:cs="Tahoma" w:hAnsi="Arial Narrow"/>
          <w:sz w:val="24"/>
        </w:rPr>
      </w:pPr>
      <w:r>
        <w:rPr>
          <w:rFonts w:ascii="Arial Narrow" w:cs="Tahoma" w:hAnsi="Arial Narrow"/>
          <w:sz w:val="24"/>
        </w:rPr>
        <w:t>Muhula wa pili Tshs 400,000/= (Laki nne tu).</w:t>
      </w:r>
    </w:p>
    <w:p>
      <w:pPr>
        <w:tabs>
          <w:tab w:val="left" w:pos="720"/>
        </w:tabs>
        <w:spacing w:after="0"/>
        <w:jc w:val="both"/>
        <w:rPr>
          <w:rFonts w:ascii="Arial Narrow" w:cs="Tahoma" w:hAnsi="Arial Narrow"/>
          <w:b/>
          <w:sz w:val="24"/>
        </w:rPr>
      </w:pPr>
    </w:p>
    <w:p>
      <w:pPr>
        <w:tabs>
          <w:tab w:val="left" w:pos="720"/>
        </w:tabs>
        <w:spacing w:after="0"/>
        <w:jc w:val="both"/>
        <w:rPr>
          <w:rFonts w:ascii="Arial Narrow" w:cs="Tahoma" w:hAnsi="Arial Narrow"/>
          <w:b/>
          <w:sz w:val="24"/>
        </w:rPr>
      </w:pPr>
      <w:r>
        <w:rPr>
          <w:rFonts w:ascii="Arial Narrow" w:cs="Tahoma" w:hAnsi="Arial Narrow"/>
          <w:b/>
          <w:sz w:val="24"/>
        </w:rPr>
        <w:t>D</w:t>
      </w:r>
      <w:r>
        <w:rPr>
          <w:rFonts w:ascii="Arial Narrow" w:cs="Tahoma" w:hAnsi="Arial Narrow"/>
          <w:sz w:val="24"/>
        </w:rPr>
        <w:t>.</w:t>
      </w:r>
      <w:r>
        <w:rPr>
          <w:rFonts w:ascii="Arial Narrow" w:cs="Tahoma" w:hAnsi="Arial Narrow"/>
          <w:sz w:val="24"/>
        </w:rPr>
        <w:tab/>
      </w:r>
      <w:r>
        <w:rPr>
          <w:rFonts w:ascii="Arial Narrow" w:cs="Tahoma" w:hAnsi="Arial Narrow"/>
          <w:b/>
          <w:sz w:val="24"/>
        </w:rPr>
        <w:t>GHARAMA ZA MALAZI NA CHAKULA</w:t>
      </w:r>
    </w:p>
    <w:p>
      <w:pPr>
        <w:spacing w:after="0"/>
        <w:ind w:left="1440" w:hanging="720"/>
        <w:jc w:val="both"/>
        <w:rPr>
          <w:rFonts w:ascii="Arial Narrow" w:cs="Tahoma" w:hAnsi="Arial Narrow"/>
          <w:sz w:val="24"/>
        </w:rPr>
      </w:pPr>
      <w:r>
        <w:rPr>
          <w:rFonts w:ascii="Arial Narrow" w:cs="Tahoma" w:hAnsi="Arial Narrow"/>
          <w:sz w:val="24"/>
        </w:rPr>
        <w:t xml:space="preserve">Tshs 800,000/= </w:t>
      </w:r>
      <w:r>
        <w:rPr>
          <w:rFonts w:ascii="Arial Narrow" w:cs="Tahoma" w:hAnsi="Arial Narrow"/>
          <w:sz w:val="24"/>
        </w:rPr>
        <w:t>(Laki nane tu kwa mwaka)</w:t>
      </w:r>
      <w:r>
        <w:rPr>
          <w:rFonts w:ascii="Arial Narrow" w:cs="Tahoma" w:hAnsi="Arial Narrow"/>
          <w:sz w:val="24"/>
        </w:rPr>
        <w:t xml:space="preserve"> </w:t>
      </w:r>
    </w:p>
    <w:p>
      <w:pPr>
        <w:pStyle w:val="ListParagraph"/>
        <w:numPr>
          <w:ilvl w:val="0"/>
          <w:numId w:val="12"/>
        </w:numPr>
        <w:spacing w:after="0"/>
        <w:ind w:hanging="720"/>
        <w:jc w:val="both"/>
        <w:rPr>
          <w:rFonts w:ascii="Arial Narrow" w:cs="Tahoma" w:hAnsi="Arial Narrow"/>
          <w:sz w:val="24"/>
        </w:rPr>
      </w:pPr>
      <w:r>
        <w:rPr>
          <w:rFonts w:ascii="Arial Narrow" w:cs="Tahoma" w:hAnsi="Arial Narrow"/>
          <w:sz w:val="24"/>
        </w:rPr>
        <w:t xml:space="preserve">Muhula wa kwanzaTshs  400,000/= (laki nne ) na </w:t>
      </w:r>
    </w:p>
    <w:p>
      <w:pPr>
        <w:pStyle w:val="ListParagraph"/>
        <w:numPr>
          <w:ilvl w:val="0"/>
          <w:numId w:val="12"/>
        </w:numPr>
        <w:spacing w:after="0"/>
        <w:ind w:hanging="720"/>
        <w:jc w:val="both"/>
        <w:rPr>
          <w:rFonts w:ascii="Arial Narrow" w:cs="Tahoma" w:hAnsi="Arial Narrow"/>
          <w:sz w:val="24"/>
        </w:rPr>
      </w:pPr>
      <w:r>
        <w:rPr>
          <w:rFonts w:ascii="Arial Narrow" w:cs="Tahoma" w:hAnsi="Arial Narrow"/>
          <w:sz w:val="24"/>
        </w:rPr>
        <w:t>Muhula wa pili Tshs 400,000/= (laki nne tu)</w:t>
      </w:r>
    </w:p>
    <w:p>
      <w:pPr>
        <w:spacing w:after="0"/>
        <w:jc w:val="both"/>
        <w:rPr>
          <w:rFonts w:ascii="Arial Narrow" w:cs="Tahoma" w:hAnsi="Arial Narrow"/>
          <w:sz w:val="24"/>
        </w:rPr>
      </w:pPr>
    </w:p>
    <w:p>
      <w:pPr>
        <w:spacing w:after="0"/>
        <w:jc w:val="both"/>
        <w:rPr>
          <w:rFonts w:ascii="Arial Narrow" w:cs="Tahoma" w:hAnsi="Arial Narrow"/>
          <w:sz w:val="24"/>
          <w:u w:val="single"/>
        </w:rPr>
      </w:pPr>
      <w:r>
        <w:rPr>
          <w:rFonts w:ascii="Arial Narrow" w:cs="Tahoma" w:hAnsi="Arial Narrow"/>
          <w:b/>
          <w:sz w:val="24"/>
        </w:rPr>
        <w:t>E.</w:t>
      </w:r>
      <w:r>
        <w:rPr>
          <w:rFonts w:ascii="Arial Narrow" w:cs="Tahoma" w:hAnsi="Arial Narrow"/>
          <w:sz w:val="24"/>
        </w:rPr>
        <w:tab/>
      </w:r>
      <w:r>
        <w:rPr>
          <w:rFonts w:ascii="Arial Narrow" w:cs="Tahoma" w:hAnsi="Arial Narrow"/>
          <w:b/>
          <w:sz w:val="24"/>
        </w:rPr>
        <w:t>MALIPO YOTE YALIPWE BANK</w:t>
      </w:r>
      <w:r>
        <w:rPr>
          <w:rFonts w:ascii="Arial Narrow" w:cs="Tahoma" w:hAnsi="Arial Narrow"/>
          <w:sz w:val="24"/>
          <w:u w:val="single"/>
        </w:rPr>
        <w:t xml:space="preserve"> </w:t>
      </w:r>
    </w:p>
    <w:p>
      <w:pPr>
        <w:spacing w:after="0"/>
        <w:ind w:firstLine="720"/>
        <w:jc w:val="both"/>
        <w:rPr>
          <w:rFonts w:ascii="Arial Narrow" w:cs="Tahoma" w:hAnsi="Arial Narrow"/>
          <w:sz w:val="24"/>
        </w:rPr>
      </w:pPr>
      <w:r>
        <w:rPr>
          <w:rFonts w:ascii="Arial Narrow" w:cs="Tahoma" w:hAnsi="Arial Narrow"/>
          <w:sz w:val="24"/>
        </w:rPr>
        <w:t>(i)</w:t>
      </w:r>
      <w:r>
        <w:rPr>
          <w:rFonts w:ascii="Arial Narrow" w:cs="Tahoma" w:hAnsi="Arial Narrow"/>
          <w:sz w:val="24"/>
        </w:rPr>
        <w:tab/>
      </w:r>
      <w:r>
        <w:rPr>
          <w:rFonts w:ascii="Arial Narrow" w:cs="Tahoma" w:hAnsi="Arial Narrow"/>
          <w:sz w:val="24"/>
        </w:rPr>
        <w:t>ADA</w:t>
      </w:r>
      <w:r>
        <w:rPr>
          <w:rFonts w:ascii="Arial Narrow" w:cs="Tahoma" w:hAnsi="Arial Narrow"/>
          <w:sz w:val="24"/>
        </w:rPr>
        <w:tab/>
      </w:r>
      <w:r>
        <w:rPr>
          <w:rFonts w:ascii="Arial Narrow" w:cs="Tahoma" w:hAnsi="Arial Narrow"/>
          <w:sz w:val="24"/>
        </w:rPr>
        <w:tab/>
      </w:r>
      <w:r>
        <w:rPr>
          <w:rFonts w:ascii="Arial Narrow" w:cs="Tahoma" w:hAnsi="Arial Narrow"/>
          <w:sz w:val="24"/>
        </w:rPr>
        <w:t>-</w:t>
      </w:r>
      <w:r>
        <w:rPr>
          <w:rFonts w:ascii="Arial Narrow" w:cs="Tahoma" w:hAnsi="Arial Narrow"/>
          <w:sz w:val="24"/>
        </w:rPr>
        <w:tab/>
      </w:r>
      <w:r>
        <w:rPr>
          <w:rFonts w:ascii="Arial Narrow" w:cs="Tahoma" w:hAnsi="Arial Narrow"/>
          <w:sz w:val="24"/>
        </w:rPr>
        <w:t xml:space="preserve">NBC </w:t>
      </w:r>
      <w:r>
        <w:rPr>
          <w:rFonts w:ascii="Arial Narrow" w:cs="Tahoma" w:hAnsi="Arial Narrow"/>
          <w:sz w:val="24"/>
        </w:rPr>
        <w:tab/>
        <w:t xml:space="preserve">- </w:t>
      </w:r>
      <w:r>
        <w:rPr>
          <w:rFonts w:ascii="Arial Narrow" w:cs="Tahoma" w:hAnsi="Arial Narrow"/>
          <w:sz w:val="24"/>
        </w:rPr>
        <w:tab/>
        <w:t xml:space="preserve">Singida Teachers College Account No 031103002415   </w:t>
      </w:r>
    </w:p>
    <w:p>
      <w:pPr>
        <w:spacing w:after="0"/>
        <w:ind w:firstLine="720"/>
        <w:jc w:val="both"/>
        <w:rPr>
          <w:rFonts w:ascii="Arial Narrow" w:cs="Tahoma" w:hAnsi="Arial Narrow"/>
          <w:sz w:val="24"/>
        </w:rPr>
      </w:pPr>
      <w:r>
        <w:rPr>
          <w:rFonts w:ascii="Arial Narrow" w:cs="Tahoma" w:hAnsi="Arial Narrow"/>
          <w:sz w:val="24"/>
        </w:rPr>
        <w:tab/>
      </w:r>
      <w:r>
        <w:rPr>
          <w:rFonts w:ascii="Arial Narrow" w:cs="Tahoma" w:hAnsi="Arial Narrow"/>
          <w:sz w:val="24"/>
        </w:rPr>
        <w:tab/>
      </w:r>
      <w:r>
        <w:rPr>
          <w:rFonts w:ascii="Arial Narrow" w:cs="Tahoma" w:hAnsi="Arial Narrow"/>
          <w:sz w:val="24"/>
        </w:rPr>
        <w:tab/>
      </w:r>
      <w:r>
        <w:rPr>
          <w:rFonts w:ascii="Arial Narrow" w:cs="Tahoma" w:hAnsi="Arial Narrow"/>
          <w:sz w:val="24"/>
        </w:rPr>
        <w:tab/>
      </w:r>
      <w:r>
        <w:rPr>
          <w:rFonts w:ascii="Arial Narrow" w:cs="Tahoma" w:hAnsi="Arial Narrow"/>
          <w:sz w:val="24"/>
        </w:rPr>
        <w:t>NMB</w:t>
      </w:r>
      <w:r>
        <w:rPr>
          <w:rFonts w:ascii="Arial Narrow" w:cs="Tahoma" w:hAnsi="Arial Narrow"/>
          <w:sz w:val="24"/>
        </w:rPr>
        <w:tab/>
        <w:t xml:space="preserve">- </w:t>
      </w:r>
      <w:r>
        <w:rPr>
          <w:rFonts w:ascii="Arial Narrow" w:cs="Tahoma" w:hAnsi="Arial Narrow"/>
          <w:sz w:val="24"/>
        </w:rPr>
        <w:tab/>
        <w:t xml:space="preserve">Singida Teachers College Account No 5086600136. </w:t>
      </w:r>
    </w:p>
    <w:p>
      <w:pPr>
        <w:spacing w:after="0"/>
        <w:ind w:firstLine="720"/>
        <w:jc w:val="both"/>
        <w:rPr>
          <w:rFonts w:ascii="Arial Narrow" w:cs="Tahoma" w:hAnsi="Arial Narrow"/>
          <w:sz w:val="24"/>
        </w:rPr>
      </w:pPr>
    </w:p>
    <w:p>
      <w:pPr>
        <w:spacing w:after="0"/>
        <w:ind w:firstLine="720"/>
        <w:jc w:val="both"/>
        <w:rPr>
          <w:rFonts w:ascii="Arial Narrow" w:cs="Tahoma" w:hAnsi="Arial Narrow"/>
          <w:sz w:val="24"/>
        </w:rPr>
      </w:pPr>
      <w:r>
        <w:rPr>
          <w:rFonts w:ascii="Arial Narrow" w:cs="Tahoma" w:hAnsi="Arial Narrow"/>
          <w:sz w:val="24"/>
        </w:rPr>
        <w:t>(ii)</w:t>
      </w:r>
      <w:r>
        <w:rPr>
          <w:rFonts w:ascii="Arial Narrow" w:cs="Tahoma" w:hAnsi="Arial Narrow"/>
          <w:sz w:val="24"/>
        </w:rPr>
        <w:tab/>
      </w:r>
      <w:r>
        <w:rPr>
          <w:rFonts w:ascii="Arial Narrow" w:cs="Tahoma" w:hAnsi="Arial Narrow"/>
          <w:sz w:val="24"/>
        </w:rPr>
        <w:t>MICHANGO</w:t>
      </w:r>
      <w:r>
        <w:rPr>
          <w:rFonts w:ascii="Arial Narrow" w:cs="Tahoma" w:hAnsi="Arial Narrow"/>
          <w:sz w:val="24"/>
        </w:rPr>
        <w:tab/>
        <w:t>-</w:t>
      </w:r>
      <w:r>
        <w:rPr>
          <w:rFonts w:ascii="Arial Narrow" w:cs="Tahoma" w:hAnsi="Arial Narrow"/>
          <w:sz w:val="24"/>
        </w:rPr>
        <w:tab/>
        <w:t xml:space="preserve">Malipo yote ya </w:t>
      </w:r>
      <w:r>
        <w:rPr>
          <w:rFonts w:ascii="Arial Narrow" w:cs="Tahoma" w:hAnsi="Arial Narrow"/>
          <w:sz w:val="24"/>
        </w:rPr>
        <w:t>Michango mingine isiyokuwa ADA ilipwe Benki ya</w:t>
      </w:r>
    </w:p>
    <w:p>
      <w:pPr>
        <w:spacing w:after="0"/>
        <w:ind w:left="2880" w:firstLine="720"/>
        <w:rPr>
          <w:rFonts w:ascii="Arial Narrow" w:cs="Tahoma" w:hAnsi="Arial Narrow"/>
          <w:sz w:val="24"/>
        </w:rPr>
      </w:pPr>
      <w:r>
        <w:rPr>
          <w:rFonts w:ascii="Arial Narrow" w:cs="Tahoma" w:hAnsi="Arial Narrow"/>
          <w:sz w:val="24"/>
        </w:rPr>
        <w:t>NBC</w:t>
      </w:r>
      <w:r>
        <w:rPr>
          <w:rFonts w:ascii="Arial Narrow" w:cs="Tahoma" w:hAnsi="Arial Narrow"/>
          <w:sz w:val="24"/>
        </w:rPr>
        <w:tab/>
        <w:t xml:space="preserve"> </w:t>
      </w:r>
      <w:r>
        <w:rPr>
          <w:rFonts w:ascii="Arial Narrow" w:cs="Tahoma" w:hAnsi="Arial Narrow"/>
          <w:sz w:val="24"/>
        </w:rPr>
        <w:t>-</w:t>
      </w:r>
      <w:r>
        <w:rPr>
          <w:rFonts w:ascii="Arial Narrow" w:cs="Tahoma" w:hAnsi="Arial Narrow"/>
          <w:sz w:val="24"/>
        </w:rPr>
        <w:tab/>
      </w:r>
      <w:r>
        <w:rPr>
          <w:rFonts w:ascii="Arial Narrow" w:cs="Tahoma" w:hAnsi="Arial Narrow"/>
          <w:sz w:val="24"/>
        </w:rPr>
        <w:t xml:space="preserve">Singida </w:t>
      </w:r>
      <w:r>
        <w:rPr>
          <w:rFonts w:ascii="Arial Narrow" w:cs="Tahoma" w:hAnsi="Arial Narrow"/>
          <w:sz w:val="24"/>
        </w:rPr>
        <w:t xml:space="preserve">Teachers College (BTP Account) No 031103003468. </w:t>
      </w:r>
    </w:p>
    <w:p>
      <w:pPr>
        <w:spacing w:after="0"/>
        <w:ind w:left="720" w:firstLine="720"/>
        <w:jc w:val="both"/>
        <w:rPr>
          <w:rFonts w:ascii="Arial Narrow" w:cs="Tahoma" w:hAnsi="Arial Narrow"/>
          <w:sz w:val="24"/>
          <w:u w:val="single"/>
        </w:rPr>
      </w:pPr>
    </w:p>
    <w:p>
      <w:pPr>
        <w:spacing w:after="0"/>
        <w:ind w:left="720" w:hanging="720"/>
        <w:jc w:val="both"/>
        <w:rPr>
          <w:rFonts w:ascii="Arial Narrow" w:cs="Tahoma" w:hAnsi="Arial Narrow"/>
          <w:b/>
          <w:sz w:val="24"/>
        </w:rPr>
      </w:pPr>
      <w:r>
        <w:rPr>
          <w:rFonts w:ascii="Arial Narrow" w:cs="Tahoma" w:hAnsi="Arial Narrow"/>
          <w:b/>
          <w:sz w:val="24"/>
        </w:rPr>
        <w:t>F.</w:t>
      </w:r>
      <w:r>
        <w:rPr>
          <w:rFonts w:ascii="Arial Narrow" w:cs="Tahoma" w:hAnsi="Arial Narrow"/>
          <w:b/>
          <w:sz w:val="24"/>
        </w:rPr>
        <w:tab/>
      </w:r>
      <w:r>
        <w:rPr>
          <w:rFonts w:ascii="Arial Narrow" w:cs="Tahoma" w:hAnsi="Arial Narrow"/>
          <w:b/>
          <w:sz w:val="24"/>
        </w:rPr>
        <w:t xml:space="preserve">Malipo ya ada na michango hayatarudishwa kwa yeyote </w:t>
      </w:r>
      <w:r>
        <w:rPr>
          <w:rFonts w:ascii="Arial Narrow" w:cs="Tahoma" w:hAnsi="Arial Narrow"/>
          <w:b/>
          <w:sz w:val="24"/>
        </w:rPr>
        <w:t>yule atakae kiuka maelekezo ya U</w:t>
      </w:r>
      <w:r>
        <w:rPr>
          <w:rFonts w:ascii="Arial Narrow" w:cs="Tahoma" w:hAnsi="Arial Narrow"/>
          <w:b/>
          <w:sz w:val="24"/>
        </w:rPr>
        <w:t>sajili ikiwa n</w:t>
      </w:r>
      <w:r>
        <w:rPr>
          <w:rFonts w:ascii="Arial Narrow" w:cs="Tahoma" w:hAnsi="Arial Narrow"/>
          <w:b/>
          <w:sz w:val="24"/>
        </w:rPr>
        <w:t>i pamoja na, kuhama au kuhamia C</w:t>
      </w:r>
      <w:r>
        <w:rPr>
          <w:rFonts w:ascii="Arial Narrow" w:cs="Tahoma" w:hAnsi="Arial Narrow"/>
          <w:b/>
          <w:sz w:val="24"/>
        </w:rPr>
        <w:t>huo kingine au kupata usajili wa sehemu nyingine.</w:t>
      </w:r>
    </w:p>
    <w:p>
      <w:pPr>
        <w:spacing w:after="0" w:line="360" w:lineRule="auto"/>
        <w:jc w:val="both"/>
        <w:rPr>
          <w:rFonts w:ascii="Arial Narrow" w:cs="Tahoma" w:hAnsi="Arial Narrow"/>
          <w:b/>
          <w:i/>
          <w:sz w:val="24"/>
        </w:rPr>
      </w:pPr>
    </w:p>
    <w:p>
      <w:pPr>
        <w:spacing w:after="0"/>
        <w:ind w:left="1440" w:hanging="720"/>
        <w:jc w:val="both"/>
        <w:rPr>
          <w:rFonts w:ascii="Arial Narrow" w:cs="Tahoma" w:hAnsi="Arial Narrow"/>
          <w:b/>
          <w:sz w:val="24"/>
        </w:rPr>
      </w:pPr>
      <w:r>
        <w:rPr>
          <w:rFonts w:ascii="Arial Narrow" w:cs="Tahoma" w:hAnsi="Arial Narrow"/>
          <w:b/>
          <w:sz w:val="24"/>
        </w:rPr>
        <w:t xml:space="preserve">NB: </w:t>
      </w:r>
      <w:r>
        <w:rPr>
          <w:rFonts w:ascii="Arial Narrow" w:cs="Tahoma" w:hAnsi="Arial Narrow"/>
          <w:b/>
          <w:sz w:val="24"/>
        </w:rPr>
        <w:tab/>
        <w:t>ADA INAWEZA KUBADILIKA MUDA WOWOTE KUTOKANA NA MABADILIKO YA HALI YA UCHUMI, KUPANDA KWA GHARAMA ZA MAISHA.</w:t>
      </w:r>
    </w:p>
    <w:p>
      <w:pPr>
        <w:tabs>
          <w:tab w:val="center" w:pos="4680"/>
          <w:tab w:val="left" w:pos="7350"/>
        </w:tabs>
        <w:spacing w:after="0" w:line="240" w:lineRule="auto"/>
        <w:jc w:val="both"/>
        <w:rPr>
          <w:rFonts w:ascii="Arial Narrow" w:cs="Tahoma" w:hAnsi="Arial Narrow"/>
          <w:sz w:val="24"/>
        </w:rPr>
      </w:pPr>
    </w:p>
    <w:p>
      <w:pPr>
        <w:tabs>
          <w:tab w:val="center" w:pos="4680"/>
          <w:tab w:val="left" w:pos="7350"/>
        </w:tabs>
        <w:spacing w:after="0" w:line="240" w:lineRule="auto"/>
        <w:jc w:val="both"/>
        <w:rPr>
          <w:rFonts w:ascii="Arial Narrow" w:cs="Tahoma" w:hAnsi="Arial Narrow"/>
          <w:sz w:val="24"/>
        </w:rPr>
      </w:pPr>
    </w:p>
    <w:p>
      <w:pPr>
        <w:pStyle w:val="NoSpacing"/>
        <w:rPr>
          <w:rFonts w:ascii="Arial Narrow" w:hAnsi="Arial Narrow"/>
          <w:b/>
          <w:sz w:val="24"/>
        </w:rPr>
      </w:pPr>
    </w:p>
    <w:p>
      <w:pPr>
        <w:pStyle w:val="NoSpacing"/>
        <w:jc w:val="center"/>
        <w:rPr>
          <w:rFonts w:ascii="Arial Narrow" w:hAnsi="Arial Narrow"/>
          <w:b/>
          <w:sz w:val="48"/>
        </w:rPr>
      </w:pPr>
    </w:p>
    <w:p>
      <w:pPr>
        <w:pStyle w:val="NoSpacing"/>
        <w:jc w:val="center"/>
        <w:rPr>
          <w:rFonts w:ascii="Arial Narrow" w:hAnsi="Arial Narrow"/>
          <w:b/>
          <w:sz w:val="48"/>
        </w:rPr>
      </w:pPr>
      <w:r>
        <w:rPr>
          <w:rFonts w:ascii="Arial Narrow" w:hAnsi="Arial Narrow"/>
          <w:b/>
          <w:sz w:val="48"/>
        </w:rPr>
        <w:t>WIZARA YA ELIMU NA MAFUNZO YA UFUNDI</w:t>
      </w:r>
    </w:p>
    <w:p>
      <w:pPr>
        <w:pStyle w:val="NoSpacing"/>
        <w:jc w:val="center"/>
        <w:rPr>
          <w:rFonts w:ascii="Arial Narrow" w:hAnsi="Arial Narrow"/>
          <w:b/>
          <w:sz w:val="28"/>
        </w:rPr>
      </w:pPr>
      <w:r>
        <w:rPr>
          <w:rFonts w:ascii="Arial Narrow" w:hAnsi="Arial Narrow"/>
          <w:b/>
          <w:sz w:val="28"/>
        </w:rPr>
        <w:t>P.O.BOX 589</w:t>
      </w:r>
      <w:r>
        <w:rPr>
          <w:rFonts w:ascii="Arial Narrow" w:hAnsi="Arial Narrow"/>
          <w:b/>
          <w:sz w:val="28"/>
        </w:rPr>
        <w:t>,</w:t>
      </w:r>
      <w:r>
        <w:rPr>
          <w:rFonts w:ascii="Arial Narrow" w:hAnsi="Arial Narrow"/>
          <w:b/>
          <w:sz w:val="28"/>
        </w:rPr>
        <w:t xml:space="preserve"> </w:t>
      </w:r>
      <w:r>
        <w:rPr>
          <w:rFonts w:ascii="Arial Narrow" w:hAnsi="Arial Narrow"/>
          <w:b/>
          <w:sz w:val="28"/>
        </w:rPr>
        <w:t>SINGIDA – TANZANIA</w:t>
      </w:r>
    </w:p>
    <w:p>
      <w:pPr>
        <w:pStyle w:val="NoSpacing"/>
        <w:spacing w:line="276" w:lineRule="auto"/>
        <w:jc w:val="center"/>
        <w:rPr>
          <w:rFonts w:ascii="Arial Narrow" w:hAnsi="Arial Narrow"/>
          <w:b/>
          <w:sz w:val="24"/>
        </w:rPr>
      </w:pPr>
      <w:r>
        <w:rPr>
          <w:rFonts w:ascii="Arial Narrow" w:hAnsi="Arial Narrow"/>
          <w:b/>
          <w:sz w:val="28"/>
        </w:rPr>
        <w:t>TEL</w:t>
      </w:r>
      <w:r>
        <w:rPr>
          <w:rFonts w:ascii="Arial Narrow" w:hAnsi="Arial Narrow"/>
          <w:b/>
          <w:sz w:val="28"/>
        </w:rPr>
        <w:t>:</w:t>
      </w:r>
      <w:r>
        <w:rPr>
          <w:rFonts w:ascii="Arial Narrow" w:hAnsi="Arial Narrow"/>
          <w:b/>
          <w:sz w:val="28"/>
        </w:rPr>
        <w:t xml:space="preserve"> 255-0732-960627, 0784427658 0713601763</w:t>
      </w:r>
      <w:r>
        <w:rPr>
          <w:rFonts w:ascii="Arial Narrow" w:hAnsi="Arial Narrow"/>
          <w:b/>
          <w:sz w:val="24"/>
        </w:rPr>
        <w:t xml:space="preserve">, </w:t>
      </w:r>
    </w:p>
    <w:tbl>
      <w:tblPr>
        <w:tblW w:w="9795" w:type="dxa"/>
        <w:tblBorders>
          <w:top w:val="thinThickSmallGap" w:color="auto" w:sz="24"/>
        </w:tblBorders>
        <w:tblLook w:val="0000"/>
      </w:tblPr>
      <w:tblGrid>
        <w:gridCol w:w="9795"/>
      </w:tblGrid>
      <w:tr>
        <w:trPr>
          <w:trHeight w:val="300"/>
        </w:trPr>
        <w:tc>
          <w:tcPr>
            <w:cnfStyle w:val="000010100000"/>
            <w:tcW w:w="9795" w:type="dxa"/>
            <w:gridSpan w:val="1"/>
            <w:tcBorders>
              <w:top w:val="single" w:color="auto" w:sz="24"/>
            </w:tcBorders>
          </w:tcPr>
          <w:p>
            <w:pPr>
              <w:spacing w:after="0"/>
              <w:jc w:val="center"/>
              <w:rPr>
                <w:rFonts w:ascii="Arial Narrow" w:cs="Tahoma" w:hAnsi="Arial Narrow"/>
                <w:b/>
                <w:sz w:val="24"/>
              </w:rPr>
            </w:pPr>
          </w:p>
        </w:tc>
      </w:tr>
    </w:tbl>
    <w:p>
      <w:pPr>
        <w:spacing w:after="0"/>
        <w:rPr>
          <w:rFonts w:ascii="Arial Narrow" w:cs="Tahoma" w:hAnsi="Arial Narrow"/>
          <w:b/>
          <w:sz w:val="24"/>
        </w:rPr>
      </w:pPr>
    </w:p>
    <w:p>
      <w:pPr>
        <w:spacing w:after="0" w:line="480" w:lineRule="auto"/>
        <w:ind w:firstLine="720"/>
        <w:jc w:val="both"/>
        <w:rPr>
          <w:rFonts w:ascii="Arial Narrow" w:cs="Tahoma" w:hAnsi="Arial Narrow"/>
          <w:sz w:val="24"/>
        </w:rPr>
      </w:pPr>
    </w:p>
    <w:p>
      <w:pPr>
        <w:spacing w:after="0"/>
        <w:jc w:val="both"/>
        <w:rPr>
          <w:rFonts w:ascii="Arial Narrow" w:cs="Tahoma" w:hAnsi="Arial Narrow"/>
          <w:sz w:val="24"/>
        </w:rPr>
      </w:pPr>
      <w:r>
        <w:rPr>
          <w:rFonts w:ascii="Arial Narrow" w:cs="Tahoma" w:hAnsi="Arial Narrow"/>
          <w:sz w:val="24"/>
        </w:rPr>
        <w:t>Ndugu …………………………………………………………………………………………</w:t>
      </w:r>
    </w:p>
    <w:p>
      <w:pPr>
        <w:spacing w:after="0" w:line="360" w:lineRule="auto"/>
        <w:jc w:val="center"/>
        <w:rPr>
          <w:rFonts w:ascii="Arial Narrow" w:cs="Tahoma" w:hAnsi="Arial Narrow"/>
          <w:b/>
          <w:sz w:val="24"/>
        </w:rPr>
      </w:pPr>
    </w:p>
    <w:p>
      <w:pPr>
        <w:pStyle w:val="NoSpacing"/>
        <w:spacing w:line="276" w:lineRule="auto"/>
        <w:jc w:val="center"/>
        <w:rPr>
          <w:rFonts w:ascii="Arial Narrow" w:hAnsi="Arial Narrow"/>
          <w:b/>
          <w:sz w:val="24"/>
        </w:rPr>
      </w:pPr>
      <w:r>
        <w:rPr>
          <w:rFonts w:ascii="Arial Narrow" w:hAnsi="Arial Narrow"/>
          <w:b/>
          <w:sz w:val="24"/>
        </w:rPr>
        <w:t xml:space="preserve">MAELEKEZO YA KUJIUNGA NA MAFUNZO YA </w:t>
      </w:r>
      <w:r>
        <w:rPr>
          <w:rFonts w:ascii="Arial Narrow" w:hAnsi="Arial Narrow"/>
          <w:b/>
          <w:sz w:val="24"/>
        </w:rPr>
        <w:t>UALIMU</w:t>
      </w:r>
    </w:p>
    <w:p>
      <w:pPr>
        <w:spacing w:after="0"/>
        <w:jc w:val="both"/>
        <w:rPr>
          <w:rFonts w:ascii="Arial Narrow" w:cs="Tahoma" w:hAnsi="Arial Narrow"/>
          <w:b/>
          <w:sz w:val="24"/>
        </w:rPr>
      </w:pPr>
      <w:r>
        <w:rPr>
          <w:rFonts w:ascii="Arial Narrow" w:cs="Tahoma" w:hAnsi="Arial Narrow"/>
          <w:b/>
          <w:sz w:val="24"/>
        </w:rPr>
        <w:t xml:space="preserve">                                                                                                                                                                                                                                                                                                                                                                                                                                                                                                                                                                                                                                                                                                                                                                                                                                                                                                                                                                                                                                                                                                                                                                                                                                                                                                                                                                                                                                                                                                                                                                                                                                                                                                                                                                                                                                                                                                                                                                                                                                                                                                                     </w:t>
      </w:r>
    </w:p>
    <w:p>
      <w:pPr>
        <w:spacing w:after="0"/>
        <w:jc w:val="both"/>
        <w:rPr>
          <w:rFonts w:ascii="Arial Narrow" w:cs="Tahoma" w:hAnsi="Arial Narrow"/>
          <w:b/>
          <w:sz w:val="24"/>
        </w:rPr>
      </w:pPr>
      <w:r>
        <w:rPr>
          <w:rFonts w:ascii="Arial Narrow" w:cs="Tahoma" w:hAnsi="Arial Narrow"/>
          <w:b/>
          <w:sz w:val="24"/>
        </w:rPr>
        <w:t>1.</w:t>
      </w:r>
      <w:r>
        <w:rPr>
          <w:rFonts w:ascii="Arial Narrow" w:cs="Tahoma" w:hAnsi="Arial Narrow"/>
          <w:b/>
          <w:sz w:val="24"/>
        </w:rPr>
        <w:tab/>
        <w:t>UTANGULIZI.</w:t>
      </w:r>
    </w:p>
    <w:p>
      <w:pPr>
        <w:pStyle w:val="ListParagraph"/>
        <w:spacing w:after="0"/>
        <w:ind w:left="360"/>
        <w:jc w:val="both"/>
        <w:rPr>
          <w:rFonts w:ascii="Arial Narrow" w:cs="Tahoma" w:hAnsi="Arial Narrow"/>
          <w:b/>
          <w:sz w:val="24"/>
        </w:rPr>
      </w:pPr>
    </w:p>
    <w:p>
      <w:pPr>
        <w:pStyle w:val="ListParagraph"/>
        <w:spacing w:after="0"/>
        <w:jc w:val="both"/>
        <w:rPr>
          <w:rFonts w:ascii="Arial Narrow" w:cs="Tahoma" w:hAnsi="Arial Narrow"/>
          <w:sz w:val="24"/>
        </w:rPr>
      </w:pPr>
      <w:r>
        <w:rPr>
          <w:rFonts w:ascii="Arial Narrow" w:cs="Tahoma" w:hAnsi="Arial Narrow"/>
          <w:sz w:val="24"/>
        </w:rPr>
        <w:t xml:space="preserve">Napenda kukujulisha kuwa umechaguliwa kujiunga na mafunzo ya </w:t>
      </w:r>
      <w:r>
        <w:rPr>
          <w:rFonts w:ascii="Arial Narrow" w:cs="Tahoma" w:hAnsi="Arial Narrow"/>
          <w:sz w:val="24"/>
        </w:rPr>
        <w:t>Ualimu/NTA 4/ NTA 5 ………………………..</w:t>
      </w:r>
    </w:p>
    <w:p>
      <w:pPr>
        <w:pStyle w:val="ListParagraph"/>
        <w:spacing w:after="0"/>
        <w:jc w:val="both"/>
        <w:rPr>
          <w:rFonts w:ascii="Arial Narrow" w:cs="Tahoma" w:hAnsi="Arial Narrow"/>
          <w:sz w:val="24"/>
        </w:rPr>
      </w:pPr>
    </w:p>
    <w:p>
      <w:pPr>
        <w:spacing w:after="0"/>
        <w:jc w:val="both"/>
        <w:rPr>
          <w:rFonts w:ascii="Arial Narrow" w:cs="Tahoma" w:hAnsi="Arial Narrow"/>
          <w:b/>
          <w:sz w:val="24"/>
        </w:rPr>
      </w:pPr>
      <w:r>
        <w:rPr>
          <w:rFonts w:ascii="Arial Narrow" w:cs="Tahoma" w:hAnsi="Arial Narrow"/>
          <w:b/>
          <w:sz w:val="24"/>
        </w:rPr>
        <w:t>2.</w:t>
      </w:r>
      <w:r>
        <w:rPr>
          <w:rFonts w:ascii="Arial Narrow" w:cs="Tahoma" w:hAnsi="Arial Narrow"/>
          <w:b/>
          <w:sz w:val="24"/>
        </w:rPr>
        <w:tab/>
        <w:t>KUFUNGUA CHUO.</w:t>
      </w:r>
    </w:p>
    <w:p>
      <w:pPr>
        <w:pStyle w:val="ListParagraph"/>
        <w:numPr>
          <w:ilvl w:val="3"/>
          <w:numId w:val="6"/>
        </w:numPr>
        <w:spacing w:after="0"/>
        <w:ind w:left="1440" w:hanging="720"/>
        <w:jc w:val="both"/>
        <w:rPr>
          <w:rFonts w:ascii="Arial Narrow" w:cs="Tahoma" w:hAnsi="Arial Narrow"/>
          <w:sz w:val="24"/>
        </w:rPr>
      </w:pPr>
      <w:r>
        <w:rPr>
          <w:rFonts w:ascii="Arial Narrow" w:cs="Tahoma" w:hAnsi="Arial Narrow"/>
          <w:sz w:val="24"/>
        </w:rPr>
        <w:t xml:space="preserve">Chuo kitafunguliwa </w:t>
      </w:r>
      <w:r>
        <w:rPr>
          <w:rFonts w:ascii="Arial Narrow" w:cs="Tahoma" w:hAnsi="Arial Narrow"/>
          <w:sz w:val="24"/>
        </w:rPr>
        <w:t xml:space="preserve">Mwezi </w:t>
      </w:r>
      <w:r>
        <w:rPr>
          <w:rFonts w:ascii="Arial Narrow" w:cs="Tahoma" w:hAnsi="Arial Narrow"/>
          <w:sz w:val="24"/>
          <w:lang w:val="en-GB"/>
        </w:rPr>
        <w:t xml:space="preserve">october </w:t>
      </w:r>
      <w:r>
        <w:rPr>
          <w:rFonts w:ascii="Arial Narrow" w:cs="Tahoma" w:hAnsi="Arial Narrow"/>
          <w:sz w:val="24"/>
        </w:rPr>
        <w:t xml:space="preserve">tarehe </w:t>
      </w:r>
      <w:r>
        <w:rPr>
          <w:rFonts w:ascii="Arial Narrow" w:cs="Tahoma" w:hAnsi="Arial Narrow"/>
          <w:sz w:val="24"/>
          <w:lang w:val="en-GB"/>
        </w:rPr>
        <w:t>05-10-2016</w:t>
      </w:r>
      <w:r>
        <w:rPr>
          <w:rFonts w:ascii="Arial Narrow" w:cs="Tahoma" w:hAnsi="Arial Narrow"/>
          <w:sz w:val="24"/>
        </w:rPr>
        <w:t xml:space="preserve"> na masomo kuanza rasmi , </w:t>
      </w:r>
      <w:r>
        <w:rPr>
          <w:rFonts w:ascii="Arial Narrow" w:cs="Tahoma" w:hAnsi="Arial Narrow"/>
          <w:sz w:val="24"/>
        </w:rPr>
        <w:t>kwa W</w:t>
      </w:r>
      <w:r>
        <w:rPr>
          <w:rFonts w:ascii="Arial Narrow" w:cs="Tahoma" w:hAnsi="Arial Narrow"/>
          <w:sz w:val="24"/>
        </w:rPr>
        <w:t xml:space="preserve">anachuo wa masomo ya </w:t>
      </w:r>
      <w:r>
        <w:rPr>
          <w:rFonts w:ascii="Arial Narrow" w:cs="Tahoma" w:hAnsi="Arial Narrow"/>
          <w:b/>
          <w:sz w:val="24"/>
        </w:rPr>
        <w:t>miaka mawili (02) TCPE – Pre Service.</w:t>
      </w:r>
    </w:p>
    <w:p>
      <w:pPr>
        <w:pStyle w:val="ListParagraph"/>
        <w:numPr>
          <w:ilvl w:val="3"/>
          <w:numId w:val="6"/>
        </w:numPr>
        <w:spacing w:after="0"/>
        <w:ind w:left="1440" w:hanging="720"/>
        <w:jc w:val="both"/>
        <w:rPr>
          <w:rFonts w:ascii="Arial Narrow" w:cs="Tahoma" w:hAnsi="Arial Narrow"/>
          <w:sz w:val="24"/>
        </w:rPr>
      </w:pPr>
      <w:r>
        <w:rPr>
          <w:rFonts w:ascii="Arial Narrow" w:cs="Tahoma" w:hAnsi="Arial Narrow"/>
          <w:b/>
          <w:sz w:val="24"/>
        </w:rPr>
        <w:t xml:space="preserve">Na wale wanaosoma mafunzo ya Ualimu Stashahada miaka mawili (02) Chuo kitafunguliwa mwezi </w:t>
      </w:r>
      <w:r>
        <w:rPr>
          <w:rFonts w:ascii="Arial Narrow" w:cs="Tahoma" w:hAnsi="Arial Narrow"/>
          <w:b/>
          <w:sz w:val="24"/>
          <w:lang w:val="en-GB"/>
        </w:rPr>
        <w:t>October</w:t>
      </w:r>
      <w:r>
        <w:rPr>
          <w:rFonts w:ascii="Arial Narrow" w:cs="Tahoma" w:hAnsi="Arial Narrow"/>
          <w:b/>
          <w:sz w:val="24"/>
        </w:rPr>
        <w:t xml:space="preserve"> tarehe </w:t>
      </w:r>
      <w:r>
        <w:rPr>
          <w:rFonts w:ascii="Arial Narrow" w:cs="Tahoma" w:hAnsi="Arial Narrow"/>
          <w:b/>
          <w:sz w:val="24"/>
          <w:lang w:val="en-GB"/>
        </w:rPr>
        <w:t xml:space="preserve">05-10-2016 </w:t>
      </w:r>
      <w:r>
        <w:rPr>
          <w:rFonts w:ascii="Arial Narrow" w:cs="Tahoma" w:hAnsi="Arial Narrow"/>
          <w:b/>
          <w:sz w:val="24"/>
        </w:rPr>
        <w:t>In Service – ODPE.</w:t>
      </w:r>
      <w:r>
        <w:rPr>
          <w:rFonts w:ascii="Arial Narrow" w:cs="Tahoma" w:hAnsi="Arial Narrow"/>
          <w:sz w:val="24"/>
        </w:rPr>
        <w:t xml:space="preserve"> </w:t>
      </w:r>
    </w:p>
    <w:p>
      <w:pPr>
        <w:pStyle w:val="ListParagraph"/>
        <w:spacing w:after="0"/>
        <w:ind w:left="1440"/>
        <w:jc w:val="both"/>
        <w:rPr>
          <w:rFonts w:ascii="Arial Narrow" w:cs="Tahoma" w:hAnsi="Arial Narrow"/>
          <w:sz w:val="24"/>
        </w:rPr>
      </w:pPr>
    </w:p>
    <w:p>
      <w:pPr>
        <w:spacing w:after="0"/>
        <w:ind w:left="720"/>
        <w:jc w:val="both"/>
        <w:rPr>
          <w:rFonts w:ascii="Arial Narrow" w:cs="Tahoma" w:hAnsi="Arial Narrow"/>
          <w:sz w:val="24"/>
        </w:rPr>
      </w:pPr>
      <w:r>
        <w:rPr>
          <w:rFonts w:ascii="Arial Narrow" w:cs="Tahoma" w:hAnsi="Arial Narrow"/>
          <w:sz w:val="24"/>
        </w:rPr>
        <w:t xml:space="preserve">Fika na vitu vyote vinavyohitajika ili uweze kusajiliwa. Hautapokelewa Chuoni </w:t>
      </w:r>
      <w:r>
        <w:rPr>
          <w:rFonts w:ascii="Arial Narrow" w:cs="Tahoma" w:hAnsi="Arial Narrow"/>
          <w:sz w:val="24"/>
        </w:rPr>
        <w:t>Kama hutafika</w:t>
      </w:r>
      <w:r>
        <w:rPr>
          <w:rFonts w:ascii="Arial Narrow" w:cs="Tahoma" w:hAnsi="Arial Narrow"/>
          <w:sz w:val="24"/>
        </w:rPr>
        <w:t xml:space="preserve"> wiki moja toka tarehe ya kuanza masomo.</w:t>
      </w:r>
    </w:p>
    <w:p>
      <w:pPr>
        <w:spacing w:after="0"/>
        <w:ind w:left="720"/>
        <w:jc w:val="both"/>
        <w:rPr>
          <w:rFonts w:ascii="Arial Narrow" w:cs="Tahoma" w:hAnsi="Arial Narrow"/>
          <w:sz w:val="24"/>
        </w:rPr>
      </w:pPr>
    </w:p>
    <w:p>
      <w:pPr>
        <w:spacing w:after="0"/>
        <w:jc w:val="both"/>
        <w:rPr>
          <w:rFonts w:ascii="Arial Narrow" w:cs="Tahoma" w:hAnsi="Arial Narrow"/>
          <w:b/>
          <w:sz w:val="24"/>
        </w:rPr>
      </w:pPr>
      <w:r>
        <w:rPr>
          <w:rFonts w:ascii="Arial Narrow" w:cs="Tahoma" w:hAnsi="Arial Narrow"/>
          <w:b/>
          <w:sz w:val="24"/>
        </w:rPr>
        <w:t>3.</w:t>
      </w:r>
      <w:r>
        <w:rPr>
          <w:rFonts w:ascii="Arial Narrow" w:cs="Tahoma" w:hAnsi="Arial Narrow"/>
          <w:b/>
          <w:sz w:val="24"/>
        </w:rPr>
        <w:tab/>
        <w:t>MAHALI CHUO KILIPO.</w:t>
      </w:r>
    </w:p>
    <w:p>
      <w:pPr>
        <w:pStyle w:val="ListParagraph"/>
        <w:spacing w:after="0"/>
        <w:jc w:val="both"/>
        <w:rPr>
          <w:rFonts w:ascii="Arial Narrow" w:cs="Tahoma" w:hAnsi="Arial Narrow"/>
          <w:sz w:val="24"/>
        </w:rPr>
      </w:pPr>
      <w:r>
        <w:rPr>
          <w:rFonts w:ascii="Arial Narrow" w:cs="Tahoma" w:hAnsi="Arial Narrow"/>
          <w:sz w:val="24"/>
        </w:rPr>
        <w:t>Chuo kipo kilometa tano (5) kuelekea Chuo cha Uhasibu Singida. Barabara ya Sepuka, panda basi kituo cha Sokoni mpaka Ginery kuanzia hapo fuata maelekezo ya Bango la Chuo ambacho kipo ndani ya Eneo la Shule ya Singida Sekondari. Kwa kifupi ukifika shule ya Sekondari Singida umefika Chuo cha Ualimu Singida.</w:t>
      </w:r>
    </w:p>
    <w:p>
      <w:pPr>
        <w:spacing w:after="0"/>
        <w:jc w:val="both"/>
        <w:rPr>
          <w:rFonts w:ascii="Arial Narrow" w:cs="Tahoma" w:hAnsi="Arial Narrow"/>
          <w:b/>
          <w:sz w:val="24"/>
        </w:rPr>
      </w:pPr>
    </w:p>
    <w:p>
      <w:pPr>
        <w:spacing w:after="0" w:line="360" w:lineRule="auto"/>
        <w:jc w:val="both"/>
        <w:rPr>
          <w:rFonts w:ascii="Arial Narrow" w:cs="Tahoma" w:hAnsi="Arial Narrow"/>
          <w:b/>
          <w:sz w:val="24"/>
        </w:rPr>
      </w:pPr>
      <w:r>
        <w:rPr>
          <w:rFonts w:ascii="Arial Narrow" w:cs="Tahoma" w:hAnsi="Arial Narrow"/>
          <w:b/>
          <w:sz w:val="24"/>
        </w:rPr>
        <w:t>4.</w:t>
      </w:r>
      <w:r>
        <w:rPr>
          <w:rFonts w:ascii="Arial Narrow" w:cs="Tahoma" w:hAnsi="Arial Narrow"/>
          <w:b/>
          <w:sz w:val="24"/>
        </w:rPr>
        <w:tab/>
        <w:t>USAJILI</w:t>
      </w:r>
    </w:p>
    <w:p>
      <w:pPr>
        <w:pStyle w:val="ListParagraph"/>
        <w:spacing w:after="0" w:line="360" w:lineRule="auto"/>
        <w:ind w:left="360" w:firstLine="360"/>
        <w:jc w:val="both"/>
        <w:rPr>
          <w:rFonts w:ascii="Arial Narrow" w:cs="Tahoma" w:hAnsi="Arial Narrow"/>
          <w:sz w:val="24"/>
        </w:rPr>
      </w:pPr>
      <w:r>
        <w:rPr>
          <w:rFonts w:ascii="Arial Narrow" w:cs="Tahoma" w:hAnsi="Arial Narrow"/>
          <w:sz w:val="24"/>
        </w:rPr>
        <w:t>Ufikapo Chuoni unatakiwa kuripoti ofisi ya Usajili na uonyeshe</w:t>
      </w:r>
    </w:p>
    <w:p>
      <w:pPr>
        <w:pStyle w:val="ListParagraph"/>
        <w:numPr>
          <w:ilvl w:val="0"/>
          <w:numId w:val="13"/>
        </w:numPr>
        <w:spacing w:after="0" w:line="360" w:lineRule="auto"/>
        <w:ind w:firstLine="0"/>
        <w:jc w:val="both"/>
        <w:rPr>
          <w:rFonts w:ascii="Arial Narrow" w:cs="Tahoma" w:hAnsi="Arial Narrow"/>
          <w:sz w:val="24"/>
        </w:rPr>
      </w:pPr>
      <w:r>
        <w:rPr>
          <w:rFonts w:ascii="Arial Narrow" w:cs="Tahoma" w:hAnsi="Arial Narrow"/>
          <w:sz w:val="24"/>
        </w:rPr>
        <w:t>Vyeti halisi (Original) vya kidato cha Nne/Sita, Result slip kwa wale ambao vyeti havijatoka pamoja na</w:t>
      </w:r>
    </w:p>
    <w:p>
      <w:pPr>
        <w:pStyle w:val="ListParagraph"/>
        <w:spacing w:after="0" w:line="360" w:lineRule="auto"/>
        <w:ind w:firstLine="720"/>
        <w:jc w:val="both"/>
        <w:rPr>
          <w:rFonts w:ascii="Arial Narrow" w:cs="Tahoma" w:hAnsi="Arial Narrow"/>
          <w:sz w:val="24"/>
        </w:rPr>
      </w:pPr>
      <w:r>
        <w:rPr>
          <w:rFonts w:ascii="Arial Narrow" w:cs="Tahoma" w:hAnsi="Arial Narrow"/>
          <w:sz w:val="24"/>
        </w:rPr>
        <w:t>vivuli vya vyeti hivyo (photocopies) kwa matumizi ya ofisi.</w:t>
      </w:r>
    </w:p>
    <w:p>
      <w:pPr>
        <w:pStyle w:val="ListParagraph"/>
        <w:numPr>
          <w:ilvl w:val="0"/>
          <w:numId w:val="13"/>
        </w:numPr>
        <w:spacing w:after="0" w:line="360" w:lineRule="auto"/>
        <w:ind w:firstLine="0"/>
        <w:jc w:val="both"/>
        <w:rPr>
          <w:rFonts w:ascii="Arial Narrow" w:cs="Tahoma" w:hAnsi="Arial Narrow"/>
          <w:sz w:val="24"/>
        </w:rPr>
      </w:pPr>
      <w:r>
        <w:rPr>
          <w:rFonts w:ascii="Arial Narrow" w:cs="Tahoma" w:hAnsi="Arial Narrow"/>
          <w:sz w:val="24"/>
        </w:rPr>
        <w:t>Leaving Certificate</w:t>
      </w:r>
    </w:p>
    <w:p>
      <w:pPr>
        <w:pStyle w:val="ListParagraph"/>
        <w:numPr>
          <w:ilvl w:val="0"/>
          <w:numId w:val="13"/>
        </w:numPr>
        <w:spacing w:after="0" w:line="360" w:lineRule="auto"/>
        <w:ind w:firstLine="0"/>
        <w:jc w:val="both"/>
        <w:rPr>
          <w:rFonts w:ascii="Arial Narrow" w:cs="Tahoma" w:hAnsi="Arial Narrow"/>
          <w:sz w:val="24"/>
        </w:rPr>
      </w:pPr>
      <w:r>
        <w:rPr>
          <w:rFonts w:ascii="Arial Narrow" w:cs="Tahoma" w:hAnsi="Arial Narrow"/>
          <w:sz w:val="24"/>
        </w:rPr>
        <w:t>Picha passport size (4)</w:t>
      </w:r>
    </w:p>
    <w:p>
      <w:pPr>
        <w:pStyle w:val="ListParagraph"/>
        <w:numPr>
          <w:ilvl w:val="0"/>
          <w:numId w:val="13"/>
        </w:numPr>
        <w:spacing w:after="0" w:line="360" w:lineRule="auto"/>
        <w:ind w:firstLine="0"/>
        <w:jc w:val="both"/>
        <w:rPr>
          <w:rFonts w:ascii="Arial Narrow" w:cs="Tahoma" w:hAnsi="Arial Narrow"/>
          <w:sz w:val="24"/>
        </w:rPr>
      </w:pPr>
      <w:r>
        <w:rPr>
          <w:rFonts w:ascii="Arial Narrow" w:cs="Tahoma" w:hAnsi="Arial Narrow"/>
          <w:sz w:val="24"/>
        </w:rPr>
        <w:t>Fomu ya kupimwa na dactari wa Serikali (Medical E</w:t>
      </w:r>
      <w:r>
        <w:rPr>
          <w:rFonts w:ascii="Arial Narrow" w:cs="Tahoma" w:hAnsi="Arial Narrow"/>
          <w:sz w:val="24"/>
        </w:rPr>
        <w:t>x</w:t>
      </w:r>
      <w:r>
        <w:rPr>
          <w:rFonts w:ascii="Arial Narrow" w:cs="Tahoma" w:hAnsi="Arial Narrow"/>
          <w:sz w:val="24"/>
        </w:rPr>
        <w:t>amination Certificate)</w:t>
      </w:r>
    </w:p>
    <w:p>
      <w:pPr>
        <w:pStyle w:val="ListParagraph"/>
        <w:numPr>
          <w:ilvl w:val="0"/>
          <w:numId w:val="13"/>
        </w:numPr>
        <w:spacing w:after="0"/>
        <w:ind w:firstLine="0"/>
        <w:rPr>
          <w:rFonts w:ascii="Arial Narrow" w:cs="Tahoma" w:hAnsi="Arial Narrow"/>
          <w:b/>
          <w:sz w:val="24"/>
        </w:rPr>
      </w:pPr>
      <w:r>
        <w:rPr>
          <w:rFonts w:ascii="Arial Narrow" w:cs="Tahoma" w:hAnsi="Arial Narrow"/>
          <w:sz w:val="24"/>
        </w:rPr>
        <w:t>Kama ni mwajiriwa ambatanisha barua ya ruhusa kutoka kwa mwajiri wako (Release)</w:t>
      </w:r>
    </w:p>
    <w:p>
      <w:pPr>
        <w:spacing w:after="0"/>
        <w:rPr>
          <w:rFonts w:ascii="Arial Narrow" w:cs="Tahoma" w:hAnsi="Arial Narrow"/>
          <w:b/>
          <w:sz w:val="24"/>
        </w:rPr>
      </w:pPr>
    </w:p>
    <w:p>
      <w:pPr>
        <w:spacing w:after="0"/>
        <w:rPr>
          <w:rFonts w:ascii="Arial Narrow" w:cs="Tahoma" w:hAnsi="Arial Narrow"/>
          <w:b/>
          <w:sz w:val="24"/>
        </w:rPr>
      </w:pPr>
      <w:r>
        <w:rPr>
          <w:rFonts w:ascii="Arial Narrow" w:cs="Tahoma" w:hAnsi="Arial Narrow"/>
          <w:b/>
          <w:sz w:val="24"/>
        </w:rPr>
        <w:t>MUHIMU:</w:t>
      </w:r>
      <w:r>
        <w:rPr>
          <w:rFonts w:ascii="Arial Narrow" w:cs="Tahoma" w:hAnsi="Arial Narrow"/>
          <w:b/>
          <w:sz w:val="24"/>
        </w:rPr>
        <w:tab/>
      </w:r>
      <w:r>
        <w:rPr>
          <w:rFonts w:ascii="Arial Narrow" w:cs="Tahoma" w:hAnsi="Arial Narrow"/>
          <w:sz w:val="24"/>
        </w:rPr>
        <w:t>Hakikisha umesajiliwa kwenye mtandao</w:t>
      </w:r>
      <w:r>
        <w:rPr>
          <w:rFonts w:ascii="Arial Narrow" w:cs="Tahoma" w:hAnsi="Arial Narrow"/>
          <w:sz w:val="24"/>
        </w:rPr>
        <w:t xml:space="preserve"> kupitia </w:t>
      </w:r>
      <w:r>
        <w:rPr>
          <w:rFonts w:ascii="Arial Narrow" w:cs="Tahoma" w:hAnsi="Arial Narrow"/>
          <w:sz w:val="24"/>
        </w:rPr>
        <w:t>Tovuti</w:t>
      </w:r>
      <w:r>
        <w:rPr>
          <w:rFonts w:ascii="Arial Narrow" w:cs="Tahoma" w:hAnsi="Arial Narrow"/>
          <w:sz w:val="24"/>
        </w:rPr>
        <w:t xml:space="preserve"> ya </w:t>
      </w:r>
      <w:r>
        <w:rPr>
          <w:rFonts w:ascii="Arial Narrow" w:cs="Tahoma" w:hAnsi="Arial Narrow"/>
          <w:sz w:val="24"/>
        </w:rPr>
        <w:t>NACTE</w:t>
      </w:r>
      <w:r>
        <w:rPr>
          <w:rFonts w:ascii="Arial Narrow" w:cs="Tahoma" w:hAnsi="Arial Narrow"/>
          <w:sz w:val="24"/>
        </w:rPr>
        <w:t xml:space="preserve"> na kupewa</w:t>
      </w:r>
      <w:r>
        <w:rPr>
          <w:rFonts w:ascii="Arial Narrow" w:cs="Tahoma" w:hAnsi="Arial Narrow"/>
          <w:b/>
          <w:sz w:val="24"/>
        </w:rPr>
        <w:t xml:space="preserve"> Password</w:t>
      </w:r>
      <w:r>
        <w:rPr>
          <w:rFonts w:ascii="Arial Narrow" w:cs="Tahoma" w:hAnsi="Arial Narrow"/>
          <w:sz w:val="24"/>
        </w:rPr>
        <w:t xml:space="preserve"> na</w:t>
      </w:r>
      <w:r>
        <w:rPr>
          <w:rFonts w:ascii="Arial Narrow" w:cs="Tahoma" w:hAnsi="Arial Narrow"/>
          <w:b/>
          <w:sz w:val="24"/>
        </w:rPr>
        <w:t xml:space="preserve"> Username.</w:t>
      </w: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4"/>
        </w:rPr>
      </w:pPr>
    </w:p>
    <w:p>
      <w:pPr>
        <w:spacing w:after="0" w:line="240" w:lineRule="auto"/>
        <w:jc w:val="center"/>
        <w:rPr>
          <w:rFonts w:ascii="Arial Narrow" w:cs="Tahoma" w:hAnsi="Arial Narrow"/>
          <w:b/>
          <w:sz w:val="26"/>
        </w:rPr>
      </w:pPr>
    </w:p>
    <w:p>
      <w:pPr>
        <w:spacing w:after="0" w:line="240" w:lineRule="auto"/>
        <w:jc w:val="center"/>
        <w:rPr>
          <w:rFonts w:ascii="Arial Narrow" w:cs="Tahoma" w:hAnsi="Arial Narrow"/>
          <w:b/>
          <w:sz w:val="26"/>
        </w:rPr>
      </w:pPr>
      <w:r>
        <w:rPr>
          <w:rFonts w:ascii="Arial Narrow" w:cs="Tahoma" w:hAnsi="Arial Narrow"/>
          <w:b/>
          <w:sz w:val="26"/>
        </w:rPr>
        <w:t>MICHANGO MUHIMU</w:t>
      </w:r>
    </w:p>
    <w:p>
      <w:pPr>
        <w:pStyle w:val="NoSpacing"/>
        <w:spacing w:line="480" w:lineRule="auto"/>
        <w:rPr>
          <w:rFonts w:ascii="Arial Narrow" w:hAnsi="Arial Narrow"/>
          <w:b/>
          <w:sz w:val="24"/>
        </w:rPr>
      </w:pPr>
    </w:p>
    <w:p>
      <w:pPr>
        <w:pStyle w:val="NoSpacing"/>
        <w:spacing w:line="480" w:lineRule="auto"/>
        <w:rPr>
          <w:rFonts w:ascii="Arial Narrow" w:hAnsi="Arial Narrow"/>
          <w:b/>
          <w:sz w:val="24"/>
        </w:rPr>
      </w:pPr>
    </w:p>
    <w:tbl>
      <w:tblPr>
        <w:tblW w:w="10278" w:type="dxa"/>
        <w:tblBorders>
          <w:top w:val="single" w:color="auto" w:sz="4"/>
          <w:left w:val="single" w:color="auto" w:sz="4"/>
          <w:bottom w:val="single" w:color="auto" w:sz="4"/>
          <w:right w:val="single" w:color="auto" w:sz="4"/>
          <w:insideH w:val="single" w:color="auto" w:sz="4"/>
          <w:insideV w:val="single" w:color="auto" w:sz="4"/>
        </w:tblBorders>
        <w:tblLayout w:type="fixed"/>
        <w:tblLook w:val="0000"/>
      </w:tblPr>
      <w:tblGrid>
        <w:gridCol w:w="5508"/>
        <w:gridCol w:w="1350"/>
        <w:gridCol w:w="1530"/>
        <w:gridCol w:w="1890"/>
      </w:tblGrid>
      <w:tr>
        <w:trPr>
          <w:trHeight w:val="707"/>
        </w:trPr>
        <w:tc>
          <w:tcPr>
            <w:cnfStyle w:val="000010100000"/>
            <w:tcW w:w="5508"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sz w:val="24"/>
              </w:rPr>
            </w:pPr>
          </w:p>
        </w:tc>
        <w:tc>
          <w:tcPr>
            <w:cnfStyle w:val="000001100000"/>
            <w:tcW w:w="135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b/>
                <w:sz w:val="24"/>
              </w:rPr>
            </w:pPr>
            <w:r>
              <w:rPr>
                <w:rFonts w:ascii="Arial Narrow" w:hAnsi="Arial Narrow"/>
                <w:b/>
                <w:sz w:val="24"/>
              </w:rPr>
              <w:t>LEVEL4</w:t>
            </w:r>
          </w:p>
          <w:p>
            <w:pPr>
              <w:pStyle w:val="NoSpacing"/>
              <w:spacing w:line="480" w:lineRule="auto"/>
              <w:jc w:val="center"/>
              <w:rPr>
                <w:rFonts w:ascii="Arial Narrow" w:hAnsi="Arial Narrow"/>
                <w:b/>
                <w:sz w:val="24"/>
              </w:rPr>
            </w:pPr>
          </w:p>
        </w:tc>
        <w:tc>
          <w:tcPr>
            <w:cnfStyle w:val="000010100000"/>
            <w:tcW w:w="153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b/>
                <w:sz w:val="24"/>
              </w:rPr>
            </w:pPr>
            <w:r>
              <w:rPr>
                <w:rFonts w:ascii="Arial Narrow" w:hAnsi="Arial Narrow"/>
                <w:b/>
                <w:sz w:val="24"/>
              </w:rPr>
              <w:t>LEVEL5</w:t>
            </w:r>
          </w:p>
          <w:p>
            <w:pPr>
              <w:pStyle w:val="NoSpacing"/>
              <w:spacing w:line="480" w:lineRule="auto"/>
              <w:jc w:val="center"/>
              <w:rPr>
                <w:rFonts w:ascii="Arial Narrow" w:hAnsi="Arial Narrow"/>
                <w:b/>
                <w:sz w:val="24"/>
              </w:rPr>
            </w:pPr>
          </w:p>
        </w:tc>
        <w:tc>
          <w:tcPr>
            <w:cnfStyle w:val="000001100000"/>
            <w:tcW w:w="189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b/>
                <w:sz w:val="24"/>
              </w:rPr>
            </w:pPr>
            <w:r>
              <w:rPr>
                <w:rFonts w:ascii="Arial Narrow" w:hAnsi="Arial Narrow"/>
                <w:b/>
                <w:sz w:val="24"/>
              </w:rPr>
              <w:t>LEVEL 6</w:t>
            </w:r>
          </w:p>
        </w:tc>
      </w:tr>
      <w:tr>
        <w:trPr>
          <w:trHeight w:val="458"/>
        </w:trPr>
        <w:tc>
          <w:tcPr>
            <w:cnfStyle w:val="000010010000"/>
            <w:tcW w:w="5508" w:type="dxa"/>
            <w:gridSpan w:val="1"/>
            <w:tcBorders>
              <w:top w:val="single" w:color="auto" w:sz="12"/>
              <w:left w:val="single" w:color="auto" w:sz="12"/>
              <w:bottom w:val="single" w:color="auto" w:sz="12"/>
              <w:right w:val="single" w:color="auto" w:sz="12"/>
            </w:tcBorders>
          </w:tcPr>
          <w:p>
            <w:pPr>
              <w:pStyle w:val="NoSpacing"/>
              <w:spacing w:line="480" w:lineRule="auto"/>
              <w:jc w:val="both"/>
              <w:rPr>
                <w:rFonts w:ascii="Arial Narrow" w:hAnsi="Arial Narrow"/>
                <w:b/>
                <w:sz w:val="24"/>
              </w:rPr>
            </w:pPr>
            <w:r>
              <w:rPr>
                <w:rFonts w:ascii="Arial Narrow" w:hAnsi="Arial Narrow"/>
                <w:b/>
                <w:sz w:val="24"/>
              </w:rPr>
              <w:t>REAM</w:t>
            </w:r>
          </w:p>
        </w:tc>
        <w:tc>
          <w:tcPr>
            <w:cnfStyle w:val="000001010000"/>
            <w:tcW w:w="135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cs="Tahoma" w:hAnsi="Arial Narrow"/>
                <w:b/>
                <w:sz w:val="24"/>
              </w:rPr>
            </w:pPr>
            <w:r>
              <w:rPr>
                <w:rFonts w:ascii="Arial Narrow" w:cs="Tahoma" w:hAnsi="Arial Narrow"/>
                <w:b/>
                <w:sz w:val="24"/>
              </w:rPr>
              <w:t>1</w:t>
            </w:r>
          </w:p>
        </w:tc>
        <w:tc>
          <w:tcPr>
            <w:cnfStyle w:val="000010010000"/>
            <w:tcW w:w="153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b/>
                <w:sz w:val="24"/>
              </w:rPr>
            </w:pPr>
            <w:r>
              <w:rPr>
                <w:rFonts w:ascii="Arial Narrow" w:hAnsi="Arial Narrow"/>
                <w:b/>
                <w:sz w:val="24"/>
              </w:rPr>
              <w:t>1</w:t>
            </w:r>
          </w:p>
        </w:tc>
        <w:tc>
          <w:tcPr>
            <w:cnfStyle w:val="000001010000"/>
            <w:tcW w:w="1890" w:type="dxa"/>
            <w:gridSpan w:val="1"/>
            <w:tcBorders>
              <w:top w:val="single" w:color="auto" w:sz="12"/>
              <w:left w:val="single" w:color="auto" w:sz="12"/>
              <w:bottom w:val="single" w:color="auto" w:sz="12"/>
              <w:right w:val="single" w:color="auto" w:sz="12"/>
            </w:tcBorders>
          </w:tcPr>
          <w:p>
            <w:pPr>
              <w:pStyle w:val="NoSpacing"/>
              <w:spacing w:line="480" w:lineRule="auto"/>
              <w:jc w:val="center"/>
              <w:rPr>
                <w:rFonts w:ascii="Arial Narrow" w:hAnsi="Arial Narrow"/>
                <w:b/>
                <w:sz w:val="24"/>
              </w:rPr>
            </w:pPr>
            <w:r>
              <w:rPr>
                <w:rFonts w:ascii="Arial Narrow" w:hAnsi="Arial Narrow"/>
                <w:b/>
                <w:sz w:val="24"/>
              </w:rPr>
              <w:t>1</w:t>
            </w:r>
          </w:p>
        </w:tc>
      </w:tr>
      <w:tr>
        <w:trPr>
          <w:trHeight w:val="405"/>
        </w:trPr>
        <w:tc>
          <w:tcPr>
            <w:cnfStyle w:val="00001010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USAJILI</w:t>
            </w:r>
          </w:p>
        </w:tc>
        <w:tc>
          <w:tcPr>
            <w:cnfStyle w:val="00000110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c>
          <w:tcPr>
            <w:cnfStyle w:val="00001010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c>
          <w:tcPr>
            <w:cnfStyle w:val="00000110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r>
      <w:tr>
        <w:trPr>
          <w:trHeight w:val="360"/>
        </w:trPr>
        <w:tc>
          <w:tcPr>
            <w:cnfStyle w:val="00001001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 xml:space="preserve">MAHAFALI </w:t>
            </w:r>
          </w:p>
        </w:tc>
        <w:tc>
          <w:tcPr>
            <w:cnfStyle w:val="00000101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10,000</w:t>
            </w:r>
            <w:r>
              <w:rPr>
                <w:rFonts w:ascii="Arial Narrow" w:cs="Tahoma" w:hAnsi="Arial Narrow"/>
                <w:b/>
                <w:sz w:val="24"/>
              </w:rPr>
              <w:t>/=</w:t>
            </w:r>
          </w:p>
        </w:tc>
        <w:tc>
          <w:tcPr>
            <w:cnfStyle w:val="00001001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p>
        </w:tc>
        <w:tc>
          <w:tcPr>
            <w:cnfStyle w:val="00000101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10,000</w:t>
            </w:r>
            <w:r>
              <w:rPr>
                <w:rFonts w:ascii="Arial Narrow" w:cs="Tahoma" w:hAnsi="Arial Narrow"/>
                <w:b/>
                <w:sz w:val="24"/>
              </w:rPr>
              <w:t>/=</w:t>
            </w:r>
          </w:p>
        </w:tc>
      </w:tr>
      <w:tr>
        <w:trPr>
          <w:trHeight w:val="360"/>
        </w:trPr>
        <w:tc>
          <w:tcPr>
            <w:cnfStyle w:val="00001010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ADA YA MTIHANI WA NACTE</w:t>
            </w:r>
          </w:p>
        </w:tc>
        <w:tc>
          <w:tcPr>
            <w:cnfStyle w:val="00000110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60,000/=</w:t>
            </w:r>
          </w:p>
        </w:tc>
        <w:tc>
          <w:tcPr>
            <w:cnfStyle w:val="00001010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60,000/=</w:t>
            </w:r>
          </w:p>
        </w:tc>
        <w:tc>
          <w:tcPr>
            <w:cnfStyle w:val="00000110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60,000/=</w:t>
            </w:r>
          </w:p>
        </w:tc>
      </w:tr>
      <w:tr>
        <w:trPr>
          <w:trHeight w:val="510"/>
        </w:trPr>
        <w:tc>
          <w:tcPr>
            <w:cnfStyle w:val="00001001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 xml:space="preserve">SERIKALI YA WANACHUO </w:t>
            </w:r>
          </w:p>
        </w:tc>
        <w:tc>
          <w:tcPr>
            <w:cnfStyle w:val="00000101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5,000/=</w:t>
            </w:r>
          </w:p>
        </w:tc>
        <w:tc>
          <w:tcPr>
            <w:cnfStyle w:val="00001001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w:t>
            </w:r>
            <w:r>
              <w:rPr>
                <w:rFonts w:ascii="Arial Narrow" w:cs="Tahoma" w:hAnsi="Arial Narrow"/>
                <w:b/>
                <w:sz w:val="24"/>
              </w:rPr>
              <w:t>,</w:t>
            </w:r>
            <w:r>
              <w:rPr>
                <w:rFonts w:ascii="Arial Narrow" w:cs="Tahoma" w:hAnsi="Arial Narrow"/>
                <w:b/>
                <w:sz w:val="24"/>
              </w:rPr>
              <w:t>000/=</w:t>
            </w:r>
          </w:p>
        </w:tc>
        <w:tc>
          <w:tcPr>
            <w:cnfStyle w:val="00000101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w:t>
            </w:r>
            <w:r>
              <w:rPr>
                <w:rFonts w:ascii="Arial Narrow" w:cs="Tahoma" w:hAnsi="Arial Narrow"/>
                <w:b/>
                <w:sz w:val="24"/>
              </w:rPr>
              <w:t>,</w:t>
            </w:r>
            <w:r>
              <w:rPr>
                <w:rFonts w:ascii="Arial Narrow" w:cs="Tahoma" w:hAnsi="Arial Narrow"/>
                <w:b/>
                <w:sz w:val="24"/>
              </w:rPr>
              <w:t>000/=</w:t>
            </w:r>
          </w:p>
        </w:tc>
      </w:tr>
      <w:tr>
        <w:trPr>
          <w:trHeight w:val="1255" w:hRule="exact"/>
        </w:trPr>
        <w:tc>
          <w:tcPr>
            <w:cnfStyle w:val="000010100000"/>
            <w:tcW w:w="5508" w:type="dxa"/>
            <w:gridSpan w:val="1"/>
            <w:tcBorders>
              <w:top w:val="single" w:color="auto" w:sz="12"/>
              <w:left w:val="single" w:color="auto" w:sz="12"/>
              <w:bottom w:val="single" w:color="auto" w:sz="12"/>
              <w:right w:val="single" w:color="auto" w:sz="12"/>
            </w:tcBorders>
          </w:tcPr>
          <w:p>
            <w:pPr>
              <w:spacing w:after="0"/>
              <w:jc w:val="both"/>
              <w:rPr>
                <w:rFonts w:ascii="Arial Narrow" w:cs="Tahoma" w:hAnsi="Arial Narrow"/>
                <w:b/>
                <w:sz w:val="24"/>
              </w:rPr>
            </w:pPr>
            <w:r>
              <w:rPr>
                <w:rFonts w:ascii="Arial Narrow" w:cs="Tahoma" w:hAnsi="Arial Narrow"/>
                <w:b/>
                <w:sz w:val="24"/>
              </w:rPr>
              <w:t>B.T.P</w:t>
            </w:r>
          </w:p>
          <w:p>
            <w:pPr>
              <w:pStyle w:val="ListParagraph"/>
              <w:numPr>
                <w:ilvl w:val="0"/>
                <w:numId w:val="14"/>
              </w:numPr>
              <w:spacing w:after="0"/>
              <w:ind w:left="450" w:hanging="450"/>
              <w:jc w:val="both"/>
              <w:rPr>
                <w:rFonts w:ascii="Arial Narrow" w:cs="Tahoma" w:hAnsi="Arial Narrow"/>
                <w:b/>
                <w:sz w:val="24"/>
              </w:rPr>
            </w:pPr>
            <w:r>
              <w:rPr>
                <w:rFonts w:ascii="Arial Narrow" w:cs="Tahoma" w:hAnsi="Arial Narrow"/>
                <w:b/>
                <w:sz w:val="24"/>
              </w:rPr>
              <w:t>NTA LEVEL 4</w:t>
            </w:r>
          </w:p>
          <w:p>
            <w:pPr>
              <w:spacing w:after="0" w:line="240" w:lineRule="auto"/>
              <w:jc w:val="both"/>
              <w:rPr>
                <w:rFonts w:ascii="Arial Narrow" w:cs="Tahoma" w:hAnsi="Arial Narrow"/>
                <w:b/>
                <w:sz w:val="24"/>
              </w:rPr>
            </w:pPr>
            <w:r>
              <w:rPr>
                <w:rFonts w:ascii="Arial Narrow" w:cs="Tahoma" w:hAnsi="Arial Narrow"/>
                <w:b/>
                <w:sz w:val="24"/>
              </w:rPr>
              <w:t>(II)   NTA LEVEL  5 NA 6</w:t>
            </w:r>
          </w:p>
        </w:tc>
        <w:tc>
          <w:tcPr>
            <w:cnfStyle w:val="000001100000"/>
            <w:tcW w:w="1350" w:type="dxa"/>
            <w:gridSpan w:val="1"/>
            <w:tcBorders>
              <w:top w:val="single" w:color="auto" w:sz="12"/>
              <w:left w:val="single" w:color="auto" w:sz="12"/>
              <w:bottom w:val="single" w:color="auto" w:sz="12"/>
              <w:right w:val="single" w:color="auto" w:sz="12"/>
            </w:tcBorders>
          </w:tcPr>
          <w:p>
            <w:pPr>
              <w:spacing w:after="0"/>
              <w:jc w:val="right"/>
              <w:rPr>
                <w:rFonts w:ascii="Arial Narrow" w:cs="Tahoma" w:hAnsi="Arial Narrow"/>
                <w:b/>
                <w:sz w:val="24"/>
              </w:rPr>
            </w:pPr>
          </w:p>
          <w:p>
            <w:pPr>
              <w:spacing w:after="0"/>
              <w:jc w:val="right"/>
              <w:rPr>
                <w:rFonts w:ascii="Arial Narrow" w:cs="Tahoma" w:hAnsi="Arial Narrow"/>
                <w:b/>
                <w:sz w:val="24"/>
              </w:rPr>
            </w:pPr>
            <w:r>
              <w:rPr>
                <w:rFonts w:ascii="Arial Narrow" w:cs="Tahoma" w:hAnsi="Arial Narrow"/>
                <w:b/>
                <w:sz w:val="24"/>
              </w:rPr>
              <w:t xml:space="preserve">  </w:t>
            </w:r>
            <w:r>
              <w:rPr>
                <w:rFonts w:ascii="Arial Narrow" w:cs="Tahoma" w:hAnsi="Arial Narrow"/>
                <w:b/>
                <w:sz w:val="24"/>
              </w:rPr>
              <w:t>5</w:t>
            </w:r>
            <w:r>
              <w:rPr>
                <w:rFonts w:ascii="Arial Narrow" w:cs="Tahoma" w:hAnsi="Arial Narrow"/>
                <w:b/>
                <w:sz w:val="24"/>
              </w:rPr>
              <w:t>0,000</w:t>
            </w:r>
            <w:r>
              <w:rPr>
                <w:rFonts w:ascii="Arial Narrow" w:cs="Tahoma" w:hAnsi="Arial Narrow"/>
                <w:b/>
                <w:sz w:val="24"/>
              </w:rPr>
              <w:t>=</w:t>
            </w:r>
          </w:p>
        </w:tc>
        <w:tc>
          <w:tcPr>
            <w:cnfStyle w:val="000010100000"/>
            <w:tcW w:w="1530" w:type="dxa"/>
            <w:gridSpan w:val="1"/>
            <w:tcBorders>
              <w:top w:val="single" w:color="auto" w:sz="12"/>
              <w:left w:val="single" w:color="auto" w:sz="12"/>
              <w:bottom w:val="single" w:color="auto" w:sz="12"/>
              <w:right w:val="single" w:color="auto" w:sz="12"/>
            </w:tcBorders>
          </w:tcPr>
          <w:p>
            <w:pPr>
              <w:spacing w:after="0"/>
              <w:jc w:val="right"/>
              <w:rPr>
                <w:rFonts w:ascii="Arial Narrow" w:cs="Tahoma" w:hAnsi="Arial Narrow"/>
                <w:b/>
                <w:sz w:val="24"/>
              </w:rPr>
            </w:pPr>
          </w:p>
          <w:p>
            <w:pPr>
              <w:spacing w:after="0"/>
              <w:rPr>
                <w:rFonts w:ascii="Arial Narrow" w:cs="Tahoma" w:hAnsi="Arial Narrow"/>
                <w:sz w:val="24"/>
              </w:rPr>
            </w:pPr>
          </w:p>
          <w:p>
            <w:pPr>
              <w:spacing w:after="0"/>
              <w:jc w:val="right"/>
              <w:rPr>
                <w:rFonts w:ascii="Arial Narrow" w:cs="Tahoma" w:hAnsi="Arial Narrow"/>
                <w:b/>
                <w:sz w:val="24"/>
              </w:rPr>
            </w:pPr>
            <w:r>
              <w:rPr>
                <w:rFonts w:ascii="Arial Narrow" w:cs="Tahoma" w:hAnsi="Arial Narrow"/>
                <w:b/>
                <w:sz w:val="24"/>
              </w:rPr>
              <w:t>70,000/=</w:t>
            </w:r>
          </w:p>
          <w:p>
            <w:pPr>
              <w:spacing w:after="0"/>
              <w:jc w:val="right"/>
              <w:rPr>
                <w:rFonts w:ascii="Arial Narrow" w:cs="Tahoma" w:hAnsi="Arial Narrow"/>
                <w:b/>
                <w:sz w:val="24"/>
              </w:rPr>
            </w:pPr>
            <w:r>
              <w:rPr>
                <w:rFonts w:ascii="Arial Narrow" w:cs="Tahoma" w:hAnsi="Arial Narrow"/>
                <w:b/>
                <w:sz w:val="24"/>
              </w:rPr>
              <w:t xml:space="preserve"> </w:t>
            </w:r>
          </w:p>
        </w:tc>
        <w:tc>
          <w:tcPr>
            <w:cnfStyle w:val="000001100000"/>
            <w:tcW w:w="1890" w:type="dxa"/>
            <w:gridSpan w:val="1"/>
            <w:tcBorders>
              <w:top w:val="single" w:color="auto" w:sz="12"/>
              <w:left w:val="single" w:color="auto" w:sz="12"/>
              <w:bottom w:val="single" w:color="auto" w:sz="12"/>
              <w:right w:val="single" w:color="auto" w:sz="12"/>
            </w:tcBorders>
          </w:tcPr>
          <w:p>
            <w:pPr>
              <w:spacing w:after="0"/>
              <w:jc w:val="right"/>
              <w:rPr>
                <w:rFonts w:ascii="Arial Narrow" w:cs="Tahoma" w:hAnsi="Arial Narrow"/>
                <w:b/>
                <w:sz w:val="24"/>
              </w:rPr>
            </w:pPr>
          </w:p>
          <w:p>
            <w:pPr>
              <w:spacing w:after="0" w:line="240" w:lineRule="auto"/>
              <w:rPr>
                <w:rFonts w:ascii="Arial Narrow" w:cs="Tahoma" w:hAnsi="Arial Narrow"/>
                <w:b/>
                <w:sz w:val="24"/>
              </w:rPr>
            </w:pPr>
          </w:p>
          <w:p>
            <w:pPr>
              <w:spacing w:after="0" w:line="240" w:lineRule="auto"/>
              <w:jc w:val="right"/>
              <w:rPr>
                <w:rFonts w:ascii="Arial Narrow" w:cs="Tahoma" w:hAnsi="Arial Narrow"/>
                <w:b/>
                <w:sz w:val="24"/>
              </w:rPr>
            </w:pPr>
            <w:r>
              <w:rPr>
                <w:rFonts w:ascii="Arial Narrow" w:cs="Tahoma" w:hAnsi="Arial Narrow"/>
                <w:b/>
                <w:sz w:val="24"/>
              </w:rPr>
              <w:t>70,000/=</w:t>
            </w:r>
          </w:p>
        </w:tc>
      </w:tr>
      <w:tr>
        <w:trPr>
          <w:trHeight w:val="210"/>
        </w:trPr>
        <w:tc>
          <w:tcPr>
            <w:cnfStyle w:val="00001001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UKARABATI/UCHAKAVU</w:t>
            </w:r>
          </w:p>
        </w:tc>
        <w:tc>
          <w:tcPr>
            <w:cnfStyle w:val="00000101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5,000/=</w:t>
            </w:r>
          </w:p>
        </w:tc>
        <w:tc>
          <w:tcPr>
            <w:cnfStyle w:val="00001001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5,000/=</w:t>
            </w:r>
          </w:p>
        </w:tc>
        <w:tc>
          <w:tcPr>
            <w:cnfStyle w:val="00000101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5,000/=</w:t>
            </w:r>
          </w:p>
        </w:tc>
      </w:tr>
      <w:tr>
        <w:trPr>
          <w:trHeight w:val="210"/>
        </w:trPr>
        <w:tc>
          <w:tcPr>
            <w:cnfStyle w:val="000010100000"/>
            <w:tcW w:w="5508" w:type="dxa"/>
            <w:gridSpan w:val="1"/>
            <w:tcBorders>
              <w:top w:val="single" w:color="auto" w:sz="12"/>
              <w:left w:val="single" w:color="auto" w:sz="12"/>
              <w:bottom w:val="single" w:color="auto" w:sz="12"/>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SARE YA CHUO</w:t>
            </w:r>
          </w:p>
        </w:tc>
        <w:tc>
          <w:tcPr>
            <w:cnfStyle w:val="000001100000"/>
            <w:tcW w:w="135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80,000/=</w:t>
            </w:r>
          </w:p>
        </w:tc>
        <w:tc>
          <w:tcPr>
            <w:cnfStyle w:val="000010100000"/>
            <w:tcW w:w="153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80,000/=</w:t>
            </w:r>
          </w:p>
        </w:tc>
        <w:tc>
          <w:tcPr>
            <w:cnfStyle w:val="000001100000"/>
            <w:tcW w:w="1890" w:type="dxa"/>
            <w:gridSpan w:val="1"/>
            <w:tcBorders>
              <w:top w:val="single" w:color="auto" w:sz="12"/>
              <w:left w:val="single" w:color="auto" w:sz="12"/>
              <w:bottom w:val="single" w:color="auto" w:sz="12"/>
              <w:right w:val="single" w:color="auto" w:sz="12"/>
            </w:tcBorders>
          </w:tcPr>
          <w:p>
            <w:pPr>
              <w:spacing w:after="0" w:line="480" w:lineRule="auto"/>
              <w:jc w:val="right"/>
              <w:rPr>
                <w:rFonts w:ascii="Arial Narrow" w:cs="Tahoma" w:hAnsi="Arial Narrow"/>
                <w:b/>
                <w:sz w:val="24"/>
              </w:rPr>
            </w:pPr>
          </w:p>
        </w:tc>
      </w:tr>
      <w:tr>
        <w:trPr>
          <w:trHeight w:val="717"/>
        </w:trPr>
        <w:tc>
          <w:tcPr>
            <w:cnfStyle w:val="000010010000"/>
            <w:tcW w:w="5508" w:type="dxa"/>
            <w:gridSpan w:val="1"/>
            <w:tcBorders>
              <w:top w:val="single" w:color="auto" w:sz="12"/>
              <w:left w:val="single" w:color="auto" w:sz="12"/>
              <w:bottom w:val="single" w:color="auto" w:sz="4"/>
              <w:right w:val="single" w:color="auto" w:sz="12"/>
            </w:tcBorders>
          </w:tcPr>
          <w:p>
            <w:pPr>
              <w:spacing w:after="0" w:line="480" w:lineRule="auto"/>
              <w:jc w:val="both"/>
              <w:rPr>
                <w:rFonts w:ascii="Arial Narrow" w:cs="Tahoma" w:hAnsi="Arial Narrow"/>
                <w:b/>
                <w:sz w:val="24"/>
              </w:rPr>
            </w:pPr>
            <w:r>
              <w:rPr>
                <w:rFonts w:ascii="Arial Narrow" w:cs="Tahoma" w:hAnsi="Arial Narrow"/>
                <w:b/>
                <w:sz w:val="24"/>
              </w:rPr>
              <w:t>USAJILI WA NACTE (Quality Assurance)</w:t>
            </w:r>
          </w:p>
        </w:tc>
        <w:tc>
          <w:tcPr>
            <w:cnfStyle w:val="000001010000"/>
            <w:tcW w:w="1350" w:type="dxa"/>
            <w:gridSpan w:val="1"/>
            <w:tcBorders>
              <w:top w:val="single" w:color="auto" w:sz="12"/>
              <w:left w:val="single" w:color="auto" w:sz="12"/>
              <w:bottom w:val="single" w:color="auto" w:sz="4"/>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c>
          <w:tcPr>
            <w:cnfStyle w:val="000010010000"/>
            <w:tcW w:w="1530" w:type="dxa"/>
            <w:gridSpan w:val="1"/>
            <w:tcBorders>
              <w:top w:val="single" w:color="auto" w:sz="12"/>
              <w:left w:val="single" w:color="auto" w:sz="12"/>
              <w:bottom w:val="single" w:color="auto" w:sz="4"/>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c>
          <w:tcPr>
            <w:cnfStyle w:val="000001010000"/>
            <w:tcW w:w="1890" w:type="dxa"/>
            <w:gridSpan w:val="1"/>
            <w:tcBorders>
              <w:top w:val="single" w:color="auto" w:sz="12"/>
              <w:left w:val="single" w:color="auto" w:sz="12"/>
              <w:bottom w:val="single" w:color="auto" w:sz="4"/>
              <w:right w:val="single" w:color="auto" w:sz="12"/>
            </w:tcBorders>
          </w:tcPr>
          <w:p>
            <w:pPr>
              <w:spacing w:after="0" w:line="480" w:lineRule="auto"/>
              <w:jc w:val="right"/>
              <w:rPr>
                <w:rFonts w:ascii="Arial Narrow" w:cs="Tahoma" w:hAnsi="Arial Narrow"/>
                <w:b/>
                <w:sz w:val="24"/>
              </w:rPr>
            </w:pPr>
            <w:r>
              <w:rPr>
                <w:rFonts w:ascii="Arial Narrow" w:cs="Tahoma" w:hAnsi="Arial Narrow"/>
                <w:b/>
                <w:sz w:val="24"/>
              </w:rPr>
              <w:t>20,000/=</w:t>
            </w:r>
          </w:p>
        </w:tc>
      </w:tr>
      <w:tr>
        <w:trPr>
          <w:trHeight w:val="802" w:hRule="exact"/>
        </w:trPr>
        <w:tc>
          <w:tcPr>
            <w:cnfStyle w:val="000010100000"/>
            <w:tcW w:w="5508" w:type="dxa"/>
            <w:gridSpan w:val="1"/>
            <w:tcBorders>
              <w:top w:val="single" w:color="auto" w:sz="4"/>
              <w:left w:val="single" w:color="auto" w:sz="12"/>
              <w:bottom w:val="single" w:color="auto" w:sz="12"/>
              <w:right w:val="single" w:color="auto" w:sz="12"/>
            </w:tcBorders>
          </w:tcPr>
          <w:p>
            <w:pPr>
              <w:spacing w:after="0" w:line="480" w:lineRule="auto"/>
              <w:jc w:val="both"/>
              <w:rPr>
                <w:rFonts w:ascii="Arial Narrow" w:cs="Tahoma" w:hAnsi="Arial Narrow"/>
                <w:b/>
                <w:sz w:val="24"/>
              </w:rPr>
            </w:pPr>
          </w:p>
          <w:p>
            <w:pPr>
              <w:spacing w:after="0" w:line="480" w:lineRule="auto"/>
              <w:jc w:val="both"/>
              <w:rPr>
                <w:rFonts w:ascii="Arial Narrow" w:cs="Tahoma" w:hAnsi="Arial Narrow"/>
                <w:b/>
                <w:sz w:val="24"/>
              </w:rPr>
            </w:pPr>
            <w:r>
              <w:rPr>
                <w:rFonts w:ascii="Arial Narrow" w:cs="Tahoma" w:hAnsi="Arial Narrow"/>
                <w:b/>
                <w:sz w:val="24"/>
              </w:rPr>
              <w:t xml:space="preserve">GHARAMA </w:t>
            </w:r>
            <w:r>
              <w:rPr>
                <w:rFonts w:ascii="Arial Narrow" w:cs="Tahoma" w:hAnsi="Arial Narrow"/>
                <w:b/>
                <w:sz w:val="24"/>
              </w:rPr>
              <w:t>Y</w:t>
            </w:r>
            <w:r>
              <w:rPr>
                <w:rFonts w:ascii="Arial Narrow" w:cs="Tahoma" w:hAnsi="Arial Narrow"/>
                <w:b/>
                <w:sz w:val="24"/>
              </w:rPr>
              <w:t>A FO</w:t>
            </w:r>
            <w:r>
              <w:rPr>
                <w:rFonts w:ascii="Arial Narrow" w:cs="Tahoma" w:hAnsi="Arial Narrow"/>
                <w:b/>
                <w:sz w:val="24"/>
              </w:rPr>
              <w:t>MU</w:t>
            </w:r>
          </w:p>
        </w:tc>
        <w:tc>
          <w:tcPr>
            <w:cnfStyle w:val="000001100000"/>
            <w:tcW w:w="1350" w:type="dxa"/>
            <w:gridSpan w:val="1"/>
            <w:tcBorders>
              <w:top w:val="single" w:color="auto" w:sz="4"/>
              <w:left w:val="single" w:color="auto" w:sz="12"/>
              <w:bottom w:val="single" w:color="auto" w:sz="12"/>
              <w:right w:val="single" w:color="auto" w:sz="12"/>
            </w:tcBorders>
          </w:tcPr>
          <w:p>
            <w:pPr>
              <w:spacing w:after="0" w:line="480" w:lineRule="auto"/>
              <w:jc w:val="right"/>
              <w:rPr>
                <w:rFonts w:ascii="Arial Narrow" w:cs="Tahoma" w:hAnsi="Arial Narrow"/>
                <w:b/>
                <w:sz w:val="24"/>
              </w:rPr>
            </w:pPr>
          </w:p>
          <w:p>
            <w:pPr>
              <w:spacing w:after="0" w:line="480" w:lineRule="auto"/>
              <w:jc w:val="right"/>
              <w:rPr>
                <w:rFonts w:ascii="Arial Narrow" w:cs="Tahoma" w:hAnsi="Arial Narrow"/>
                <w:b/>
                <w:sz w:val="24"/>
              </w:rPr>
            </w:pPr>
            <w:r>
              <w:rPr>
                <w:rFonts w:ascii="Arial Narrow" w:cs="Tahoma" w:hAnsi="Arial Narrow"/>
                <w:b/>
                <w:sz w:val="24"/>
              </w:rPr>
              <w:t>10,000/=</w:t>
            </w:r>
          </w:p>
        </w:tc>
        <w:tc>
          <w:tcPr>
            <w:cnfStyle w:val="000010100000"/>
            <w:tcW w:w="1530" w:type="dxa"/>
            <w:gridSpan w:val="1"/>
            <w:tcBorders>
              <w:top w:val="single" w:color="auto" w:sz="4"/>
              <w:left w:val="single" w:color="auto" w:sz="12"/>
              <w:bottom w:val="single" w:color="auto" w:sz="12"/>
              <w:right w:val="single" w:color="auto" w:sz="12"/>
            </w:tcBorders>
          </w:tcPr>
          <w:p>
            <w:pPr>
              <w:spacing w:after="0" w:line="480" w:lineRule="auto"/>
              <w:jc w:val="right"/>
              <w:rPr>
                <w:rFonts w:ascii="Arial Narrow" w:cs="Tahoma" w:hAnsi="Arial Narrow"/>
                <w:b/>
                <w:sz w:val="24"/>
              </w:rPr>
            </w:pPr>
          </w:p>
          <w:p>
            <w:pPr>
              <w:spacing w:after="0" w:line="480" w:lineRule="auto"/>
              <w:jc w:val="right"/>
              <w:rPr>
                <w:rFonts w:ascii="Arial Narrow" w:cs="Tahoma" w:hAnsi="Arial Narrow"/>
                <w:b/>
                <w:sz w:val="24"/>
              </w:rPr>
            </w:pPr>
            <w:r>
              <w:rPr>
                <w:rFonts w:ascii="Arial Narrow" w:cs="Tahoma" w:hAnsi="Arial Narrow"/>
                <w:b/>
                <w:sz w:val="24"/>
              </w:rPr>
              <w:t>10,000/=</w:t>
            </w:r>
          </w:p>
        </w:tc>
        <w:tc>
          <w:tcPr>
            <w:cnfStyle w:val="000001100000"/>
            <w:tcW w:w="1890" w:type="dxa"/>
            <w:gridSpan w:val="1"/>
            <w:tcBorders>
              <w:top w:val="single" w:color="auto" w:sz="4"/>
              <w:left w:val="single" w:color="auto" w:sz="12"/>
              <w:bottom w:val="single" w:color="auto" w:sz="12"/>
              <w:right w:val="single" w:color="auto" w:sz="12"/>
            </w:tcBorders>
          </w:tcPr>
          <w:p>
            <w:pPr>
              <w:spacing w:after="0" w:line="480" w:lineRule="auto"/>
              <w:jc w:val="right"/>
              <w:rPr>
                <w:rFonts w:ascii="Arial Narrow" w:cs="Tahoma" w:hAnsi="Arial Narrow"/>
                <w:b/>
                <w:sz w:val="24"/>
              </w:rPr>
            </w:pPr>
          </w:p>
          <w:p>
            <w:pPr>
              <w:spacing w:after="0" w:line="480" w:lineRule="auto"/>
              <w:jc w:val="right"/>
              <w:rPr>
                <w:rFonts w:ascii="Arial Narrow" w:cs="Tahoma" w:hAnsi="Arial Narrow"/>
                <w:b/>
                <w:sz w:val="24"/>
              </w:rPr>
            </w:pPr>
            <w:r>
              <w:rPr>
                <w:rFonts w:ascii="Arial Narrow" w:cs="Tahoma" w:hAnsi="Arial Narrow"/>
                <w:b/>
                <w:sz w:val="24"/>
              </w:rPr>
              <w:t xml:space="preserve">      </w:t>
            </w:r>
          </w:p>
        </w:tc>
      </w:tr>
    </w:tbl>
    <w:p>
      <w:pPr>
        <w:tabs>
          <w:tab w:val="left" w:pos="720"/>
        </w:tabs>
        <w:spacing w:after="0" w:line="480" w:lineRule="auto"/>
        <w:jc w:val="both"/>
        <w:rPr>
          <w:rFonts w:ascii="Arial Narrow" w:cs="Tahoma" w:hAnsi="Arial Narrow"/>
          <w:b/>
        </w:rPr>
      </w:pPr>
      <w:r>
        <w:rPr>
          <w:rFonts w:ascii="Arial Narrow" w:cs="Tahoma" w:hAnsi="Arial Narrow"/>
          <w:b/>
        </w:rPr>
        <w:t>MGAWANYO WA VIFAA</w:t>
      </w:r>
    </w:p>
    <w:p>
      <w:pPr>
        <w:pStyle w:val="ListParagraph"/>
        <w:numPr>
          <w:ilvl w:val="0"/>
          <w:numId w:val="18"/>
        </w:numPr>
        <w:tabs>
          <w:tab w:val="left" w:pos="720"/>
        </w:tabs>
        <w:spacing w:after="0" w:line="480" w:lineRule="auto"/>
        <w:ind w:hanging="1440"/>
        <w:jc w:val="both"/>
        <w:rPr>
          <w:rFonts w:ascii="Arial Narrow" w:cs="Tahoma" w:hAnsi="Arial Narrow"/>
          <w:b/>
        </w:rPr>
      </w:pPr>
      <w:r>
        <w:rPr>
          <w:rFonts w:ascii="Arial Narrow" w:cs="Tahoma" w:hAnsi="Arial Narrow"/>
          <w:b/>
        </w:rPr>
        <w:t>M</w:t>
      </w:r>
      <w:r>
        <w:rPr>
          <w:rFonts w:ascii="Arial Narrow" w:cs="Tahoma" w:hAnsi="Arial Narrow"/>
          <w:b/>
        </w:rPr>
        <w:t>w</w:t>
      </w:r>
      <w:r>
        <w:rPr>
          <w:rFonts w:ascii="Arial Narrow" w:cs="Tahoma" w:hAnsi="Arial Narrow"/>
          <w:b/>
        </w:rPr>
        <w:t>anachuo Level 4</w:t>
      </w:r>
      <w:r>
        <w:rPr>
          <w:rFonts w:ascii="Arial Narrow" w:cs="Tahoma" w:hAnsi="Arial Narrow"/>
          <w:b/>
        </w:rPr>
        <w:t xml:space="preserve"> </w:t>
      </w:r>
      <w:r>
        <w:rPr>
          <w:rFonts w:ascii="Arial Narrow" w:cs="Tahoma" w:hAnsi="Arial Narrow"/>
          <w:b/>
        </w:rPr>
        <w:t>wote (TCPE) waje na Ufagio wa Chelewa na Moper.</w:t>
      </w:r>
    </w:p>
    <w:p>
      <w:pPr>
        <w:pStyle w:val="ListParagraph"/>
        <w:numPr>
          <w:ilvl w:val="0"/>
          <w:numId w:val="16"/>
        </w:numPr>
        <w:spacing w:after="0" w:line="480" w:lineRule="auto"/>
        <w:ind w:hanging="720"/>
        <w:jc w:val="both"/>
        <w:rPr>
          <w:rFonts w:ascii="Arial Narrow" w:cs="Tahoma" w:hAnsi="Arial Narrow"/>
          <w:b/>
          <w:sz w:val="24"/>
        </w:rPr>
      </w:pPr>
      <w:r>
        <w:rPr>
          <w:rFonts w:ascii="Arial Narrow" w:cs="Tahoma" w:hAnsi="Arial Narrow"/>
          <w:b/>
        </w:rPr>
        <w:t>M</w:t>
      </w:r>
      <w:r>
        <w:rPr>
          <w:rFonts w:ascii="Arial Narrow" w:cs="Tahoma" w:hAnsi="Arial Narrow"/>
          <w:b/>
        </w:rPr>
        <w:t xml:space="preserve">wanachuo </w:t>
      </w:r>
      <w:r>
        <w:rPr>
          <w:rFonts w:ascii="Arial Narrow" w:cs="Tahoma" w:hAnsi="Arial Narrow"/>
          <w:b/>
          <w:sz w:val="24"/>
        </w:rPr>
        <w:t xml:space="preserve">Level 5 </w:t>
      </w:r>
      <w:r>
        <w:rPr>
          <w:rFonts w:ascii="Arial Narrow" w:cs="Tahoma" w:hAnsi="Arial Narrow"/>
          <w:b/>
          <w:sz w:val="24"/>
        </w:rPr>
        <w:t>wote (ODPE) waje na Jembe na Ufagio Laini (Soft Broom).</w:t>
      </w:r>
    </w:p>
    <w:p>
      <w:pPr>
        <w:spacing w:after="0" w:line="240" w:lineRule="auto"/>
        <w:jc w:val="both"/>
        <w:rPr>
          <w:rFonts w:ascii="Arial Narrow" w:cs="Tahoma" w:hAnsi="Arial Narrow"/>
          <w:b/>
          <w:i/>
          <w:sz w:val="24"/>
        </w:rPr>
      </w:pPr>
    </w:p>
    <w:p>
      <w:pPr>
        <w:spacing w:after="0" w:line="240" w:lineRule="auto"/>
        <w:jc w:val="both"/>
        <w:rPr>
          <w:rFonts w:ascii="Arial Narrow" w:cs="Tahoma" w:hAnsi="Arial Narrow"/>
          <w:b/>
          <w:sz w:val="24"/>
          <w:u w:val="single"/>
        </w:rPr>
      </w:pPr>
    </w:p>
    <w:p>
      <w:pPr>
        <w:spacing w:after="0" w:line="240" w:lineRule="auto"/>
        <w:jc w:val="both"/>
        <w:rPr>
          <w:rFonts w:ascii="Arial Narrow" w:cs="Tahoma" w:hAnsi="Arial Narrow"/>
          <w:b/>
          <w:sz w:val="24"/>
          <w:u w:val="single"/>
        </w:rPr>
      </w:pPr>
    </w:p>
    <w:p>
      <w:pPr>
        <w:spacing w:after="0"/>
        <w:jc w:val="both"/>
        <w:rPr>
          <w:rFonts w:ascii="Arial Narrow" w:cs="Tahoma" w:hAnsi="Arial Narrow"/>
          <w:b/>
          <w:sz w:val="24"/>
        </w:rPr>
      </w:pPr>
    </w:p>
    <w:p>
      <w:pPr>
        <w:spacing w:after="0" w:line="360" w:lineRule="auto"/>
        <w:jc w:val="both"/>
        <w:rPr>
          <w:rFonts w:ascii="Arial Narrow" w:cs="Tahoma" w:hAnsi="Arial Narrow"/>
          <w:b/>
          <w:sz w:val="24"/>
        </w:rPr>
      </w:pPr>
      <w:r>
        <w:rPr>
          <w:rFonts w:ascii="Arial Narrow" w:cs="Tahoma" w:hAnsi="Arial Narrow"/>
          <w:b/>
          <w:sz w:val="24"/>
        </w:rPr>
        <w:t xml:space="preserve">MAHITAJI YA </w:t>
      </w:r>
      <w:r>
        <w:rPr>
          <w:rFonts w:ascii="Arial Narrow" w:cs="Tahoma" w:hAnsi="Arial Narrow"/>
          <w:b/>
          <w:sz w:val="24"/>
        </w:rPr>
        <w:t>MALAZI</w:t>
      </w:r>
    </w:p>
    <w:p>
      <w:pPr>
        <w:spacing w:after="0" w:line="360" w:lineRule="auto"/>
        <w:jc w:val="both"/>
        <w:rPr>
          <w:rFonts w:ascii="Arial Narrow" w:cs="Tahoma" w:hAnsi="Arial Narrow"/>
          <w:sz w:val="24"/>
        </w:rPr>
      </w:pPr>
      <w:r>
        <w:rPr>
          <w:rFonts w:ascii="Arial Narrow" w:cs="Tahoma" w:hAnsi="Arial Narrow"/>
          <w:sz w:val="24"/>
        </w:rPr>
        <w:t xml:space="preserve">Unatakiwa kuja na godoro, shuka mbili (2), za rangi ya </w:t>
      </w:r>
      <w:r>
        <w:rPr>
          <w:rFonts w:ascii="Arial Narrow" w:cs="Tahoma" w:hAnsi="Arial Narrow"/>
          <w:sz w:val="24"/>
        </w:rPr>
        <w:t>Pinki au Light Blue, Mto na Foronya mbili za rangi ya shuka</w:t>
      </w:r>
      <w:r>
        <w:rPr>
          <w:rFonts w:ascii="Arial Narrow" w:cs="Tahoma" w:hAnsi="Arial Narrow"/>
          <w:sz w:val="24"/>
        </w:rPr>
        <w:t>, Pia lete chandarua cha 2½ x 6, godoro la 2½ na ndoo ya kuogea kwa wale wa bweni.</w:t>
      </w:r>
    </w:p>
    <w:p>
      <w:pPr>
        <w:spacing w:after="0"/>
        <w:jc w:val="both"/>
        <w:rPr>
          <w:rFonts w:ascii="Arial Narrow" w:cs="Tahoma" w:hAnsi="Arial Narrow"/>
          <w:sz w:val="24"/>
        </w:rPr>
      </w:pPr>
    </w:p>
    <w:p>
      <w:pPr>
        <w:spacing w:after="0" w:line="360" w:lineRule="auto"/>
        <w:jc w:val="both"/>
        <w:rPr>
          <w:rFonts w:ascii="Arial Narrow" w:cs="Tahoma" w:hAnsi="Arial Narrow"/>
          <w:b/>
          <w:sz w:val="24"/>
        </w:rPr>
      </w:pPr>
      <w:r>
        <w:rPr>
          <w:rFonts w:ascii="Arial Narrow" w:cs="Tahoma" w:hAnsi="Arial Narrow"/>
          <w:b/>
          <w:sz w:val="24"/>
        </w:rPr>
        <w:t>VIFAA VYA TAALUMA</w:t>
      </w:r>
    </w:p>
    <w:p>
      <w:pPr>
        <w:spacing w:after="0" w:line="360" w:lineRule="auto"/>
        <w:jc w:val="both"/>
        <w:rPr>
          <w:rFonts w:ascii="Arial Narrow" w:cs="Tahoma" w:hAnsi="Arial Narrow"/>
          <w:sz w:val="24"/>
        </w:rPr>
      </w:pPr>
      <w:r>
        <w:rPr>
          <w:rFonts w:ascii="Arial Narrow" w:cs="Tahoma" w:hAnsi="Arial Narrow"/>
          <w:sz w:val="24"/>
        </w:rPr>
        <w:t>Unatakiwa kuleta vifaa vyote muhimu kwa ajili ya Taaluma ikiwa ni pamoja na Daftari zisizopungua 08 (kubwa), kalamu za wino penseli, rula, mkoba</w:t>
      </w:r>
      <w:r>
        <w:rPr>
          <w:rFonts w:ascii="Arial Narrow" w:cs="Tahoma" w:hAnsi="Arial Narrow"/>
          <w:sz w:val="24"/>
        </w:rPr>
        <w:t xml:space="preserve"> wa Hisabati na Calculator,</w:t>
      </w:r>
    </w:p>
    <w:p>
      <w:pPr>
        <w:spacing w:after="0"/>
        <w:jc w:val="both"/>
        <w:rPr>
          <w:rFonts w:ascii="Arial Narrow" w:cs="Tahoma" w:hAnsi="Arial Narrow"/>
          <w:sz w:val="24"/>
        </w:rPr>
      </w:pPr>
    </w:p>
    <w:p>
      <w:pPr>
        <w:spacing w:after="0" w:line="360" w:lineRule="auto"/>
        <w:jc w:val="both"/>
        <w:rPr>
          <w:rFonts w:ascii="Arial Narrow" w:cs="Tahoma" w:hAnsi="Arial Narrow"/>
          <w:b/>
          <w:sz w:val="24"/>
        </w:rPr>
      </w:pPr>
      <w:r>
        <w:rPr>
          <w:rFonts w:ascii="Arial Narrow" w:cs="Tahoma" w:hAnsi="Arial Narrow"/>
          <w:b/>
          <w:sz w:val="24"/>
        </w:rPr>
        <w:t>MALI BINAFSI</w:t>
      </w:r>
    </w:p>
    <w:p>
      <w:pPr>
        <w:spacing w:after="0" w:line="360" w:lineRule="auto"/>
        <w:jc w:val="both"/>
        <w:rPr>
          <w:rFonts w:ascii="Arial Narrow" w:cs="Tahoma" w:hAnsi="Arial Narrow"/>
          <w:sz w:val="24"/>
        </w:rPr>
      </w:pPr>
      <w:r>
        <w:rPr>
          <w:rFonts w:ascii="Arial Narrow" w:cs="Tahoma" w:hAnsi="Arial Narrow"/>
          <w:sz w:val="24"/>
        </w:rPr>
        <w:t>Kila mwanachuo anatakiwa kutunza mali zake binafsi.</w:t>
      </w:r>
    </w:p>
    <w:p>
      <w:pPr>
        <w:spacing w:after="0"/>
        <w:jc w:val="both"/>
        <w:rPr>
          <w:rFonts w:ascii="Arial Narrow" w:cs="Tahoma" w:hAnsi="Arial Narrow"/>
          <w:sz w:val="24"/>
        </w:rPr>
      </w:pPr>
    </w:p>
    <w:p>
      <w:pPr>
        <w:spacing w:after="0"/>
        <w:jc w:val="both"/>
        <w:rPr>
          <w:rFonts w:ascii="Arial Narrow" w:cs="Tahoma" w:hAnsi="Arial Narrow"/>
          <w:b/>
          <w:sz w:val="24"/>
        </w:rPr>
      </w:pPr>
      <w:r>
        <w:rPr>
          <w:rFonts w:ascii="Arial Narrow" w:cs="Tahoma" w:hAnsi="Arial Narrow"/>
          <w:b/>
          <w:sz w:val="24"/>
        </w:rPr>
        <w:t>SHERIA NA TARATIBU ZA CHUO</w:t>
      </w:r>
    </w:p>
    <w:p>
      <w:pPr>
        <w:spacing w:after="0"/>
        <w:jc w:val="both"/>
        <w:rPr>
          <w:rFonts w:ascii="Arial Narrow" w:cs="Tahoma" w:hAnsi="Arial Narrow"/>
          <w:sz w:val="24"/>
        </w:rPr>
      </w:pPr>
      <w:r>
        <w:rPr>
          <w:rFonts w:ascii="Arial Narrow" w:cs="Tahoma" w:hAnsi="Arial Narrow"/>
          <w:sz w:val="24"/>
        </w:rPr>
        <w:t>Makosa yanayow</w:t>
      </w:r>
      <w:r>
        <w:rPr>
          <w:rFonts w:ascii="Arial Narrow" w:cs="Tahoma" w:hAnsi="Arial Narrow"/>
          <w:sz w:val="24"/>
        </w:rPr>
        <w:t xml:space="preserve">eza kusababisha mwanachuo kufukuzwa Chuoni ni pamoja na </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Wizi</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Uasherati</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Ulevi</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Uvutaji wa Bangi/Sigara</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Kuharibu kwa makusudi mali ya Chuo</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Mimba na kutoa mimba</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Makosa ya Jinai</w:t>
      </w:r>
    </w:p>
    <w:p>
      <w:pPr>
        <w:pStyle w:val="ListParagraph"/>
        <w:numPr>
          <w:ilvl w:val="0"/>
          <w:numId w:val="1"/>
        </w:numPr>
        <w:spacing w:after="0"/>
        <w:ind w:hanging="720"/>
        <w:jc w:val="both"/>
        <w:rPr>
          <w:rFonts w:ascii="Arial Narrow" w:cs="Tahoma" w:hAnsi="Arial Narrow"/>
          <w:sz w:val="24"/>
        </w:rPr>
      </w:pPr>
      <w:r>
        <w:rPr>
          <w:rFonts w:ascii="Arial Narrow" w:cs="Tahoma" w:hAnsi="Arial Narrow"/>
          <w:sz w:val="24"/>
        </w:rPr>
        <w:t>Kupigana</w:t>
      </w:r>
    </w:p>
    <w:p>
      <w:pPr>
        <w:pStyle w:val="ListParagraph"/>
        <w:numPr>
          <w:ilvl w:val="0"/>
          <w:numId w:val="1"/>
        </w:numPr>
        <w:spacing w:after="0" w:line="360" w:lineRule="auto"/>
        <w:ind w:hanging="720"/>
        <w:jc w:val="both"/>
        <w:rPr>
          <w:rFonts w:ascii="Arial Narrow" w:cs="Tahoma" w:hAnsi="Arial Narrow"/>
          <w:sz w:val="24"/>
        </w:rPr>
      </w:pPr>
      <w:r>
        <w:rPr>
          <w:rFonts w:ascii="Arial Narrow" w:cs="Tahoma" w:hAnsi="Arial Narrow"/>
          <w:sz w:val="24"/>
        </w:rPr>
        <w:t>Kufeli Masomo</w:t>
      </w:r>
    </w:p>
    <w:p>
      <w:pPr>
        <w:pStyle w:val="ListParagraph"/>
        <w:spacing w:after="0" w:line="360" w:lineRule="auto"/>
        <w:jc w:val="both"/>
        <w:rPr>
          <w:rFonts w:ascii="Arial Narrow" w:cs="Tahoma" w:hAnsi="Arial Narrow"/>
          <w:sz w:val="24"/>
        </w:rPr>
      </w:pPr>
    </w:p>
    <w:p>
      <w:pPr>
        <w:spacing w:after="0"/>
        <w:jc w:val="both"/>
        <w:rPr>
          <w:rFonts w:ascii="Arial Narrow" w:cs="Tahoma" w:hAnsi="Arial Narrow"/>
          <w:sz w:val="24"/>
        </w:rPr>
      </w:pPr>
      <w:r>
        <w:rPr>
          <w:rFonts w:ascii="Arial Narrow" w:cs="Tahoma" w:hAnsi="Arial Narrow"/>
          <w:sz w:val="24"/>
        </w:rPr>
        <w:t>Makosa yanayoweza kusababisha Mwanachuo kurudishwa  nyumbani kwao ni pamoja na;</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Kutohudhuria vipindi kwa asilimia thelasini ya muhula au kutoingia darasani siku saba (7) mfululizo bila sababu ya msingi</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Kulala katika Bweni ambalo si jinsia yake</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Makosa mengine yatakayothibitishwa na kamati  ya nidhamu na Bodi ya Chuo.</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Hakuna Mwanachuo anayeruhusiwa kutoka nje ya mipaka ya Chuo bila cheti kutoka kwa Mkufunzi wa zamu.</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Nguo rasmi za Chuo (uniform) lazima zivaliwe wakati wote kama inavyoelekezwa na Wizara ya Elimu na Mafunzo ya Ufundi</w:t>
      </w:r>
    </w:p>
    <w:p>
      <w:pPr>
        <w:pStyle w:val="ListParagraph"/>
        <w:numPr>
          <w:ilvl w:val="0"/>
          <w:numId w:val="2"/>
        </w:numPr>
        <w:spacing w:after="0"/>
        <w:ind w:hanging="720"/>
        <w:jc w:val="both"/>
        <w:rPr>
          <w:rFonts w:ascii="Arial Narrow" w:cs="Tahoma" w:hAnsi="Arial Narrow"/>
          <w:sz w:val="24"/>
        </w:rPr>
      </w:pPr>
      <w:r>
        <w:rPr>
          <w:rFonts w:ascii="Arial Narrow" w:cs="Tahoma" w:hAnsi="Arial Narrow"/>
          <w:sz w:val="24"/>
        </w:rPr>
        <w:t>Mwanachuo haruhusiwi kufuga kucha, ndevu, kupaka rangi, kuvaa bangili, hereni, mkufu, kufunga kitambaa kichwani.</w:t>
      </w:r>
    </w:p>
    <w:p>
      <w:pPr>
        <w:spacing w:after="0" w:line="360" w:lineRule="auto"/>
        <w:jc w:val="center"/>
        <w:rPr>
          <w:rFonts w:ascii="Arial Narrow" w:cs="Tahoma" w:hAnsi="Arial Narrow"/>
          <w:b/>
          <w:i/>
          <w:sz w:val="24"/>
        </w:rPr>
      </w:pPr>
    </w:p>
    <w:p>
      <w:pPr>
        <w:spacing w:after="0" w:line="360" w:lineRule="auto"/>
        <w:jc w:val="center"/>
        <w:rPr>
          <w:rFonts w:ascii="Arial Narrow" w:cs="Tahoma" w:hAnsi="Arial Narrow"/>
          <w:b/>
          <w:i/>
          <w:sz w:val="24"/>
        </w:rPr>
      </w:pPr>
    </w:p>
    <w:p>
      <w:pPr>
        <w:spacing w:after="0" w:line="360" w:lineRule="auto"/>
        <w:jc w:val="center"/>
        <w:rPr>
          <w:rFonts w:ascii="Arial Narrow" w:cs="Tahoma" w:hAnsi="Arial Narrow"/>
          <w:b/>
          <w:i/>
          <w:sz w:val="24"/>
        </w:rPr>
      </w:pPr>
      <w:r>
        <w:rPr>
          <w:rFonts w:ascii="Arial Narrow" w:cs="Tahoma" w:hAnsi="Arial Narrow"/>
          <w:b/>
          <w:i/>
          <w:sz w:val="24"/>
        </w:rPr>
        <w:t>Muda wakufika Chuoni ni 1:30 Asubuhi kwa Wanachuo wote</w:t>
      </w:r>
    </w:p>
    <w:p>
      <w:pPr>
        <w:spacing w:after="0" w:line="240" w:lineRule="auto"/>
        <w:ind w:firstLine="360"/>
        <w:jc w:val="both"/>
        <w:rPr>
          <w:rFonts w:ascii="Arial Narrow" w:cs="Tahoma" w:hAnsi="Arial Narrow"/>
          <w:b/>
          <w:sz w:val="24"/>
        </w:rPr>
      </w:pPr>
    </w:p>
    <w:p>
      <w:pPr>
        <w:spacing w:after="0" w:line="240" w:lineRule="auto"/>
        <w:jc w:val="both"/>
        <w:rPr>
          <w:rFonts w:ascii="Arial Narrow" w:cs="Tahoma" w:hAnsi="Arial Narrow"/>
          <w:b/>
          <w:sz w:val="24"/>
        </w:rPr>
      </w:pPr>
    </w:p>
    <w:p>
      <w:pPr>
        <w:spacing w:after="0" w:line="360" w:lineRule="auto"/>
        <w:jc w:val="both"/>
        <w:rPr>
          <w:rFonts w:ascii="Arial Narrow" w:cs="Tahoma" w:hAnsi="Arial Narrow"/>
          <w:b/>
          <w:sz w:val="24"/>
        </w:rPr>
      </w:pPr>
      <w:r>
        <w:rPr>
          <w:rFonts w:ascii="Arial Narrow" w:cs="Tahoma" w:hAnsi="Arial Narrow"/>
          <w:b/>
          <w:sz w:val="24"/>
        </w:rPr>
        <w:t>SHERIA ZA MADARASANI</w:t>
      </w:r>
    </w:p>
    <w:p>
      <w:pPr>
        <w:pStyle w:val="ListParagraph"/>
        <w:numPr>
          <w:ilvl w:val="0"/>
          <w:numId w:val="3"/>
        </w:numPr>
        <w:spacing w:after="0" w:line="360" w:lineRule="auto"/>
        <w:ind w:hanging="720"/>
        <w:jc w:val="both"/>
        <w:rPr>
          <w:rFonts w:ascii="Arial Narrow" w:cs="Tahoma" w:hAnsi="Arial Narrow"/>
          <w:sz w:val="24"/>
        </w:rPr>
      </w:pPr>
      <w:r>
        <w:rPr>
          <w:rFonts w:ascii="Arial Narrow" w:cs="Tahoma" w:hAnsi="Arial Narrow"/>
          <w:sz w:val="24"/>
        </w:rPr>
        <w:t>Kelele za aina yeyote darasani zinakatazwa, darasani ni mahali pa kujifunzia si pa kupiga kelele.</w:t>
      </w:r>
    </w:p>
    <w:p>
      <w:pPr>
        <w:pStyle w:val="ListParagraph"/>
        <w:numPr>
          <w:ilvl w:val="0"/>
          <w:numId w:val="3"/>
        </w:numPr>
        <w:spacing w:after="0" w:line="360" w:lineRule="auto"/>
        <w:ind w:hanging="720"/>
        <w:jc w:val="both"/>
        <w:rPr>
          <w:rFonts w:ascii="Arial Narrow" w:cs="Tahoma" w:hAnsi="Arial Narrow"/>
          <w:sz w:val="24"/>
        </w:rPr>
      </w:pPr>
      <w:r>
        <w:rPr>
          <w:rFonts w:ascii="Arial Narrow" w:cs="Tahoma" w:hAnsi="Arial Narrow"/>
          <w:sz w:val="24"/>
        </w:rPr>
        <w:t>Mwanachuo yeyote haruhusiwi kuingia na simu darasani wakati wowote</w:t>
      </w:r>
    </w:p>
    <w:p>
      <w:pPr>
        <w:pStyle w:val="ListParagraph"/>
        <w:numPr>
          <w:ilvl w:val="0"/>
          <w:numId w:val="3"/>
        </w:numPr>
        <w:spacing w:after="0" w:line="360" w:lineRule="auto"/>
        <w:ind w:hanging="720"/>
        <w:jc w:val="both"/>
        <w:rPr>
          <w:rFonts w:ascii="Arial Narrow" w:cs="Tahoma" w:hAnsi="Arial Narrow"/>
          <w:sz w:val="24"/>
        </w:rPr>
      </w:pPr>
      <w:r>
        <w:rPr>
          <w:rFonts w:ascii="Arial Narrow" w:cs="Tahoma" w:hAnsi="Arial Narrow"/>
          <w:sz w:val="24"/>
        </w:rPr>
        <w:t>Mwanafunzi ambaye atapata marks chini ya 40 atarudia masomo aliyofeli.</w:t>
      </w:r>
    </w:p>
    <w:p>
      <w:pPr>
        <w:pStyle w:val="ListParagraph"/>
        <w:numPr>
          <w:ilvl w:val="0"/>
          <w:numId w:val="3"/>
        </w:numPr>
        <w:spacing w:after="0" w:line="360" w:lineRule="auto"/>
        <w:ind w:hanging="720"/>
        <w:jc w:val="both"/>
        <w:rPr>
          <w:rFonts w:ascii="Arial Narrow" w:cs="Tahoma" w:hAnsi="Arial Narrow"/>
          <w:sz w:val="24"/>
        </w:rPr>
      </w:pPr>
      <w:r>
        <w:rPr>
          <w:rFonts w:ascii="Arial Narrow" w:cs="Tahoma" w:hAnsi="Arial Narrow"/>
          <w:sz w:val="24"/>
        </w:rPr>
        <w:t>Ni</w:t>
      </w:r>
      <w:r>
        <w:rPr>
          <w:rFonts w:ascii="Arial Narrow" w:cs="Tahoma" w:hAnsi="Arial Narrow"/>
          <w:sz w:val="24"/>
        </w:rPr>
        <w:t xml:space="preserve"> </w:t>
      </w:r>
      <w:r>
        <w:rPr>
          <w:rFonts w:ascii="Arial Narrow" w:cs="Tahoma" w:hAnsi="Arial Narrow"/>
          <w:sz w:val="24"/>
        </w:rPr>
        <w:t>marufuku kula na kutafuna kitu chochote darasani</w:t>
      </w:r>
    </w:p>
    <w:p>
      <w:pPr>
        <w:pStyle w:val="ListParagraph"/>
        <w:spacing w:after="0" w:line="360" w:lineRule="auto"/>
        <w:jc w:val="both"/>
        <w:rPr>
          <w:rFonts w:ascii="Arial Narrow" w:cs="Tahoma" w:hAnsi="Arial Narrow"/>
          <w:sz w:val="24"/>
        </w:rPr>
      </w:pPr>
    </w:p>
    <w:p>
      <w:pPr>
        <w:spacing w:after="0" w:line="360" w:lineRule="auto"/>
        <w:jc w:val="both"/>
        <w:rPr>
          <w:rFonts w:ascii="Arial Narrow" w:cs="Tahoma" w:hAnsi="Arial Narrow"/>
          <w:b/>
          <w:sz w:val="24"/>
        </w:rPr>
      </w:pPr>
      <w:r>
        <w:rPr>
          <w:rFonts w:ascii="Arial Narrow" w:cs="Tahoma" w:hAnsi="Arial Narrow"/>
          <w:b/>
          <w:sz w:val="24"/>
        </w:rPr>
        <w:t>SHERIA ZA BWENI</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Si ruksa kupiga kelele Bwenini mazungumzo ya Bweni yawe ya sauti ya chini.</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Ni marufuku kuchemsha /kupika Bwenini kwa kutumia moto wa kuni/mkaa/mafuta au umeme.</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Usafi wa Bweni ndani na nje ni wajibu wa mkaaji wa Bweni</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Nimakosa kumkaribish</w:t>
      </w:r>
      <w:r>
        <w:rPr>
          <w:rFonts w:ascii="Arial Narrow" w:cs="Tahoma" w:hAnsi="Arial Narrow"/>
          <w:sz w:val="24"/>
        </w:rPr>
        <w:t>a mgeni wa aina yeyote Bwenini au eneo la Bweni.</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Wasichana/Wavulana hairuhusiwi kutembeleana Mabwenini</w:t>
      </w:r>
    </w:p>
    <w:p>
      <w:pPr>
        <w:pStyle w:val="ListParagraph"/>
        <w:numPr>
          <w:ilvl w:val="0"/>
          <w:numId w:val="4"/>
        </w:numPr>
        <w:spacing w:after="0" w:line="360" w:lineRule="auto"/>
        <w:ind w:hanging="720"/>
        <w:jc w:val="both"/>
        <w:rPr>
          <w:rFonts w:ascii="Arial Narrow" w:cs="Tahoma" w:hAnsi="Arial Narrow"/>
          <w:sz w:val="24"/>
        </w:rPr>
      </w:pPr>
      <w:r>
        <w:rPr>
          <w:rFonts w:ascii="Arial Narrow" w:cs="Tahoma" w:hAnsi="Arial Narrow"/>
          <w:sz w:val="24"/>
        </w:rPr>
        <w:t>Ni kosa kubwa kukosekana wakati wa (Roll call) na (Bed check)</w:t>
      </w:r>
    </w:p>
    <w:p>
      <w:pPr>
        <w:spacing w:after="0" w:line="360" w:lineRule="auto"/>
        <w:ind w:firstLine="360"/>
        <w:jc w:val="both"/>
        <w:rPr>
          <w:rFonts w:ascii="Arial Narrow" w:cs="Tahoma" w:hAnsi="Arial Narrow"/>
          <w:b/>
          <w:sz w:val="24"/>
        </w:rPr>
      </w:pPr>
    </w:p>
    <w:p>
      <w:pPr>
        <w:spacing w:after="0" w:line="360" w:lineRule="auto"/>
        <w:jc w:val="both"/>
        <w:rPr>
          <w:rFonts w:ascii="Arial Narrow" w:cs="Tahoma" w:hAnsi="Arial Narrow"/>
          <w:b/>
          <w:sz w:val="24"/>
        </w:rPr>
      </w:pPr>
      <w:r>
        <w:rPr>
          <w:rFonts w:ascii="Arial Narrow" w:cs="Tahoma" w:hAnsi="Arial Narrow"/>
          <w:b/>
          <w:sz w:val="24"/>
        </w:rPr>
        <w:t>SHERIA ZA BWALONI</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Kila Mwanachuo afuate mpango uliowekwa kwa matumizi ya Bwalo na Maakuli</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N</w:t>
      </w:r>
      <w:r>
        <w:rPr>
          <w:rFonts w:ascii="Arial Narrow" w:cs="Tahoma" w:hAnsi="Arial Narrow"/>
          <w:sz w:val="24"/>
        </w:rPr>
        <w:t>i marufuku kuvaa suruali za ku</w:t>
      </w:r>
      <w:r>
        <w:rPr>
          <w:rFonts w:ascii="Arial Narrow" w:cs="Tahoma" w:hAnsi="Arial Narrow"/>
          <w:sz w:val="24"/>
        </w:rPr>
        <w:t xml:space="preserve">bana, ndala na Car Wash (Singlend), kofia na kanga </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Kila mwanachuo awe na tabia nzuri mezani, umwagaji ovyo wa chakula hautavumiliwa.</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Usafi wa Bwalo na nje ni wajibu wa kila mwanachuo</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Mwanachuo haruhusiwi kuingia jikoni bila ruhusa</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Ni makosa kutoa chakula kwa mtu mwingine asiye Mwanachuo bila idhini.</w:t>
      </w:r>
    </w:p>
    <w:p>
      <w:pPr>
        <w:pStyle w:val="ListParagraph"/>
        <w:numPr>
          <w:ilvl w:val="0"/>
          <w:numId w:val="5"/>
        </w:numPr>
        <w:spacing w:after="0" w:line="360" w:lineRule="auto"/>
        <w:ind w:hanging="720"/>
        <w:jc w:val="both"/>
        <w:rPr>
          <w:rFonts w:ascii="Arial Narrow" w:cs="Tahoma" w:hAnsi="Arial Narrow"/>
          <w:sz w:val="24"/>
        </w:rPr>
      </w:pPr>
      <w:r>
        <w:rPr>
          <w:rFonts w:ascii="Arial Narrow" w:cs="Tahoma" w:hAnsi="Arial Narrow"/>
          <w:sz w:val="24"/>
        </w:rPr>
        <w:t>Makelele na Mayowe wakati wa kula hayatavumiliwa.</w:t>
      </w:r>
    </w:p>
    <w:p>
      <w:pPr>
        <w:pStyle w:val="ListParagraph"/>
        <w:numPr>
          <w:ilvl w:val="0"/>
          <w:numId w:val="5"/>
        </w:numPr>
        <w:spacing w:after="0" w:line="240" w:lineRule="auto"/>
        <w:ind w:hanging="720"/>
        <w:jc w:val="both"/>
        <w:rPr>
          <w:rFonts w:ascii="Arial Narrow" w:cs="Tahoma" w:hAnsi="Arial Narrow"/>
          <w:sz w:val="24"/>
        </w:rPr>
      </w:pPr>
      <w:r>
        <w:rPr>
          <w:rFonts w:ascii="Arial Narrow" w:cs="Tahoma" w:hAnsi="Arial Narrow"/>
          <w:sz w:val="24"/>
        </w:rPr>
        <w:t>Mwanachuo haruhusiwi kupeleka chakula Bwenini.</w:t>
      </w:r>
    </w:p>
    <w:p>
      <w:pPr>
        <w:pStyle w:val="NoSpacing"/>
        <w:jc w:val="center"/>
        <w:rPr>
          <w:rFonts w:ascii="Arial Narrow" w:hAnsi="Arial Narrow"/>
          <w:sz w:val="24"/>
        </w:rPr>
      </w:pPr>
    </w:p>
    <w:p>
      <w:pPr>
        <w:pStyle w:val="NoSpacing"/>
        <w:tabs>
          <w:tab w:val="left" w:pos="0"/>
        </w:tabs>
        <w:rPr>
          <w:rFonts w:ascii="Arial Narrow" w:hAnsi="Arial Narrow"/>
          <w:b/>
          <w:sz w:val="24"/>
        </w:rPr>
      </w:pPr>
    </w:p>
    <w:p>
      <w:pPr>
        <w:pStyle w:val="NoSpacing"/>
        <w:tabs>
          <w:tab w:val="left" w:pos="0"/>
        </w:tabs>
        <w:rPr>
          <w:rFonts w:ascii="Arial Narrow" w:hAnsi="Arial Narrow"/>
          <w:b/>
          <w:sz w:val="24"/>
        </w:rPr>
      </w:pPr>
      <w:r>
        <w:rPr>
          <w:rFonts w:ascii="Arial Narrow" w:hAnsi="Arial Narrow"/>
          <w:b/>
          <w:sz w:val="24"/>
        </w:rPr>
        <w:t>MAANA YA VIFUPISHO</w:t>
      </w:r>
    </w:p>
    <w:p>
      <w:pPr>
        <w:pStyle w:val="NoSpacing"/>
        <w:tabs>
          <w:tab w:val="left" w:pos="0"/>
        </w:tabs>
        <w:rPr>
          <w:rFonts w:ascii="Arial Narrow" w:hAnsi="Arial Narrow"/>
          <w:b/>
          <w:sz w:val="24"/>
        </w:rPr>
      </w:pPr>
      <w:r>
        <w:rPr>
          <w:rFonts w:ascii="Arial Narrow" w:hAnsi="Arial Narrow"/>
          <w:b/>
          <w:sz w:val="24"/>
        </w:rPr>
        <w:t>NTA</w:t>
      </w:r>
      <w:r>
        <w:rPr>
          <w:rFonts w:ascii="Arial Narrow" w:hAnsi="Arial Narrow"/>
          <w:b/>
          <w:sz w:val="24"/>
        </w:rPr>
        <w:tab/>
        <w:t xml:space="preserve"> - </w:t>
      </w:r>
      <w:r>
        <w:rPr>
          <w:rFonts w:ascii="Arial Narrow" w:hAnsi="Arial Narrow"/>
          <w:b/>
          <w:sz w:val="24"/>
        </w:rPr>
        <w:tab/>
      </w:r>
      <w:r>
        <w:rPr>
          <w:rFonts w:ascii="Arial Narrow" w:hAnsi="Arial Narrow"/>
          <w:sz w:val="24"/>
        </w:rPr>
        <w:t>National Technical Award.</w:t>
      </w:r>
    </w:p>
    <w:p>
      <w:pPr>
        <w:pStyle w:val="NoSpacing"/>
        <w:tabs>
          <w:tab w:val="left" w:pos="0"/>
        </w:tabs>
        <w:rPr>
          <w:rFonts w:ascii="Arial Narrow" w:hAnsi="Arial Narrow"/>
          <w:sz w:val="24"/>
        </w:rPr>
      </w:pPr>
      <w:r>
        <w:rPr>
          <w:rFonts w:ascii="Arial Narrow" w:hAnsi="Arial Narrow"/>
          <w:b/>
          <w:sz w:val="24"/>
        </w:rPr>
        <w:t>TCPE</w:t>
      </w:r>
      <w:r>
        <w:rPr>
          <w:rFonts w:ascii="Arial Narrow" w:hAnsi="Arial Narrow"/>
          <w:b/>
          <w:sz w:val="24"/>
        </w:rPr>
        <w:tab/>
        <w:t>-</w:t>
      </w:r>
      <w:r>
        <w:rPr>
          <w:rFonts w:ascii="Arial Narrow" w:hAnsi="Arial Narrow"/>
          <w:b/>
          <w:sz w:val="24"/>
        </w:rPr>
        <w:tab/>
      </w:r>
      <w:r>
        <w:rPr>
          <w:rFonts w:ascii="Arial Narrow" w:hAnsi="Arial Narrow"/>
          <w:sz w:val="24"/>
        </w:rPr>
        <w:t>Technician Certificate in Primary Education.</w:t>
      </w:r>
    </w:p>
    <w:p>
      <w:pPr>
        <w:pStyle w:val="NoSpacing"/>
        <w:tabs>
          <w:tab w:val="left" w:pos="0"/>
        </w:tabs>
        <w:rPr>
          <w:rFonts w:ascii="Arial Narrow" w:hAnsi="Arial Narrow"/>
          <w:sz w:val="24"/>
        </w:rPr>
      </w:pPr>
      <w:r>
        <w:rPr>
          <w:rFonts w:ascii="Arial Narrow" w:hAnsi="Arial Narrow"/>
          <w:b/>
          <w:sz w:val="24"/>
        </w:rPr>
        <w:t>ODPE</w:t>
      </w:r>
      <w:r>
        <w:rPr>
          <w:rFonts w:ascii="Arial Narrow" w:hAnsi="Arial Narrow"/>
          <w:sz w:val="24"/>
        </w:rPr>
        <w:t xml:space="preserve"> </w:t>
      </w:r>
      <w:r>
        <w:rPr>
          <w:rFonts w:ascii="Arial Narrow" w:hAnsi="Arial Narrow"/>
          <w:sz w:val="24"/>
        </w:rPr>
        <w:tab/>
        <w:t xml:space="preserve">- </w:t>
      </w:r>
      <w:r>
        <w:rPr>
          <w:rFonts w:ascii="Arial Narrow" w:hAnsi="Arial Narrow"/>
          <w:sz w:val="24"/>
        </w:rPr>
        <w:tab/>
        <w:t>Ordinary Diploma in Primary Education.</w:t>
      </w:r>
    </w:p>
    <w:p>
      <w:pPr>
        <w:pStyle w:val="NoSpacing"/>
        <w:tabs>
          <w:tab w:val="left" w:pos="0"/>
        </w:tabs>
        <w:rPr>
          <w:rFonts w:ascii="Arial Narrow" w:hAnsi="Arial Narrow"/>
          <w:sz w:val="24"/>
        </w:rPr>
      </w:pPr>
      <w:r>
        <w:rPr>
          <w:rFonts w:ascii="Arial Narrow" w:hAnsi="Arial Narrow"/>
          <w:b/>
          <w:sz w:val="24"/>
        </w:rPr>
        <w:t>GPA</w:t>
      </w:r>
      <w:r>
        <w:rPr>
          <w:rFonts w:ascii="Arial Narrow" w:hAnsi="Arial Narrow"/>
          <w:sz w:val="24"/>
        </w:rPr>
        <w:tab/>
        <w:t>-</w:t>
      </w:r>
      <w:r>
        <w:rPr>
          <w:rFonts w:ascii="Arial Narrow" w:hAnsi="Arial Narrow"/>
          <w:sz w:val="24"/>
        </w:rPr>
        <w:tab/>
        <w:t>Grade per Average.</w:t>
      </w:r>
    </w:p>
    <w:p>
      <w:pPr>
        <w:pStyle w:val="NoSpacing"/>
        <w:tabs>
          <w:tab w:val="left" w:pos="0"/>
        </w:tabs>
        <w:rPr>
          <w:rFonts w:ascii="Arial Narrow" w:hAnsi="Arial Narrow"/>
          <w:b/>
          <w:sz w:val="24"/>
        </w:rPr>
      </w:pPr>
      <w:r>
        <w:rPr>
          <w:rFonts w:ascii="Arial Narrow" w:hAnsi="Arial Narrow"/>
          <w:b/>
          <w:sz w:val="24"/>
        </w:rPr>
        <w:t>BTP</w:t>
      </w:r>
      <w:r>
        <w:rPr>
          <w:rFonts w:ascii="Arial Narrow" w:hAnsi="Arial Narrow"/>
          <w:sz w:val="24"/>
        </w:rPr>
        <w:tab/>
        <w:t>-</w:t>
      </w:r>
      <w:r>
        <w:rPr>
          <w:rFonts w:ascii="Arial Narrow" w:hAnsi="Arial Narrow"/>
          <w:sz w:val="24"/>
        </w:rPr>
        <w:tab/>
        <w:t>Block Teaching Practice - .(field)</w:t>
      </w:r>
    </w:p>
    <w:p>
      <w:pPr>
        <w:pStyle w:val="NoSpacing"/>
        <w:jc w:val="center"/>
        <w:rPr>
          <w:rFonts w:ascii="Arial Narrow" w:hAnsi="Arial Narrow"/>
          <w:sz w:val="24"/>
        </w:rPr>
      </w:pPr>
    </w:p>
    <w:p>
      <w:pPr>
        <w:pStyle w:val="NoSpacing"/>
        <w:rPr>
          <w:rFonts w:ascii="Arial Narrow" w:hAnsi="Arial Narrow"/>
          <w:sz w:val="24"/>
        </w:rPr>
      </w:pPr>
    </w:p>
    <w:p>
      <w:pPr>
        <w:pStyle w:val="NoSpacing"/>
        <w:rPr>
          <w:rFonts w:ascii="Arial Narrow" w:hAnsi="Arial Narrow"/>
          <w:sz w:val="24"/>
        </w:rPr>
      </w:pPr>
    </w:p>
    <w:p>
      <w:pPr>
        <w:pStyle w:val="NoSpacing"/>
        <w:rPr>
          <w:rFonts w:ascii="Arial Narrow" w:hAnsi="Arial Narrow"/>
          <w:b/>
          <w:i/>
          <w:sz w:val="24"/>
        </w:rPr>
      </w:pPr>
      <w:r>
        <w:rPr>
          <w:rFonts w:ascii="Arial Narrow" w:hAnsi="Arial Narrow"/>
          <w:b/>
          <w:i/>
          <w:sz w:val="24"/>
        </w:rPr>
        <w:t>………………………………………..</w:t>
      </w:r>
    </w:p>
    <w:p>
      <w:pPr>
        <w:pStyle w:val="NoSpacing"/>
        <w:rPr>
          <w:rFonts w:ascii="Arial Narrow" w:hAnsi="Arial Narrow"/>
          <w:b/>
          <w:i/>
          <w:sz w:val="24"/>
        </w:rPr>
      </w:pPr>
      <w:r>
        <w:rPr>
          <w:rFonts w:ascii="Arial Narrow" w:hAnsi="Arial Narrow"/>
          <w:b/>
          <w:i/>
          <w:sz w:val="24"/>
        </w:rPr>
        <w:t>MURYA I. MURYA</w:t>
      </w:r>
    </w:p>
    <w:p>
      <w:pPr>
        <w:pStyle w:val="NoSpacing"/>
        <w:rPr>
          <w:rFonts w:ascii="Arial Narrow" w:hAnsi="Arial Narrow"/>
          <w:b/>
          <w:i/>
          <w:sz w:val="24"/>
        </w:rPr>
      </w:pPr>
      <w:r>
        <w:rPr>
          <w:rFonts w:ascii="Arial Narrow" w:hAnsi="Arial Narrow"/>
          <w:b/>
          <w:i/>
          <w:sz w:val="24"/>
        </w:rPr>
        <w:t>MKUU WA CHUO</w:t>
      </w:r>
    </w:p>
    <w:sectPr>
      <w:footerReference w:type="default" r:id="rId10"/>
      <w:pgSz w:w="12240" w:h="15840"/>
      <w:pgMar w:top="540" w:right="810" w:bottom="450" w:left="99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Comic Sans MS">
    <w:panose1 w:val="030f0702030302020204"/>
    <w:charset w:val="00"/>
    <w:family w:val="script"/>
    <w:pitch w:val="variable"/>
  </w:font>
  <w:font w:name="Georgia">
    <w:panose1 w:val="02040502050405020303"/>
    <w:charset w:val="00"/>
    <w:family w:val="roman"/>
    <w:pitch w:val="variable"/>
  </w:font>
  <w:font w:name="Palace Script MT">
    <w:panose1 w:val="02010501050101010102"/>
    <w:charset w:val="00"/>
    <w:family w:val="auto"/>
    <w:pitch w:val="variable"/>
  </w:font>
  <w:font w:name="Webdings">
    <w:panose1 w:val="05030102010509060703"/>
    <w:charset w:val="02"/>
    <w:family w:val="roman"/>
    <w:notTrueType w:val="on"/>
    <w:pitch w:val="variable"/>
  </w:font>
  <w:font w:name="Wingdings 2">
    <w:panose1 w:val="05020102010507070707"/>
    <w:charset w:val="02"/>
    <w:family w:val="roman"/>
    <w:notTrueType w:val="on"/>
    <w:pitch w:val="variable"/>
  </w:font>
  <w:font w:name="Wingdings 3">
    <w:panose1 w:val="05040102010807070707"/>
    <w:charset w:val="02"/>
    <w:family w:val="roman"/>
    <w:notTrueType w:val="on"/>
    <w:pitch w:val="variable"/>
  </w:font>
  <w:font w:name="Monotype Sorts">
    <w:panose1 w:val="05010101010101010101"/>
    <w:charset w:val="02"/>
    <w:family w:val="auto"/>
    <w:notTrueType w:val="on"/>
    <w:pitch w:val="variable"/>
  </w:font>
  <w:font w:name="Cambria Math">
    <w:panose1 w:val="020405030504060302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color="d9d9d9" w:themeColor="background1" w:themeShade="d9" w:sz="4"/>
      </w:pBdr>
      <w:rPr>
        <w:b/>
      </w:rPr>
    </w:pPr>
    <w:r>
      <w:fldChar w:fldCharType="begin"/>
    </w:r>
    <w:r>
      <w:instrText xml:space="preserve"> PAGE   \* MERGEFORMAT </w:instrText>
    </w:r>
    <w:r>
      <w:fldChar w:fldCharType="separate"/>
    </w:r>
    <w:r>
      <w:rPr>
        <w:b/>
      </w:rPr>
      <w:t>5</w:t>
    </w:r>
    <w:r>
      <w:fldChar w:fldCharType="end"/>
    </w:r>
    <w:r>
      <w:rPr>
        <w:b/>
      </w:rPr>
      <w:t xml:space="preserve"> | </w:t>
    </w:r>
    <w:r>
      <w:rPr>
        <w:color w:val="7f7f7f" w:themeColor="background1" w:themeShade="7f"/>
        <w:spacing w:val="60"/>
      </w:rPr>
      <w:t>Page</w:t>
    </w:r>
  </w:p>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abstractNum w:abstractNumId="0">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1">
    <w:multiLevelType w:val="hybridMultilevel"/>
    <w:lvl w:ilvl="0">
      <w:start w:val="1"/>
      <w:numFmt w:val="lowerRoman"/>
      <w:lvlText w:val="(%1)"/>
      <w:lvlJc w:val="left"/>
      <w:pPr>
        <w:ind w:left="1080" w:hanging="720"/>
      </w:pP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multiLevelType w:val="hybridMultilevel"/>
    <w:lvl w:ilvl="0">
      <w:start w:val="1"/>
      <w:numFmt w:val="lowerRoman"/>
      <w:lvlText w:val="(%1)"/>
      <w:lvlJc w:val="left"/>
      <w:pPr>
        <w:ind w:left="1080" w:hanging="720"/>
      </w:pPr>
      <w:rPr>
        <w:b w:val="o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4">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5">
    <w:multiLevelType w:val="hybridMultilevel"/>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7">
    <w:multiLevelType w:val="hybridMultilevel"/>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cs="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cs="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cs="Courier New" w:hAnsi="Courier New"/>
      </w:rPr>
    </w:lvl>
    <w:lvl w:ilvl="8">
      <w:start w:val="1"/>
      <w:numFmt w:val="bullet"/>
      <w:lvlText w:val=""/>
      <w:lvlJc w:val="left"/>
      <w:pPr>
        <w:ind w:left="7200" w:hanging="360"/>
      </w:pPr>
      <w:rPr>
        <w:rFonts w:ascii="Wingdings" w:hAnsi="Wingdings"/>
      </w:rPr>
    </w:lvl>
  </w:abstractNum>
  <w:abstractNum w:abstractNumId="8">
    <w:multiLevelType w:val="hybridMultilevel"/>
    <w:lvl w:ilvl="0">
      <w:start w:val="2"/>
      <w:numFmt w:val="bullet"/>
      <w:lvlText w:val="-"/>
      <w:lvlJc w:val="left"/>
      <w:pPr>
        <w:ind w:left="1080" w:hanging="360"/>
      </w:pPr>
      <w:rPr>
        <w:rFonts w:ascii="Arial Narrow" w:cs="Tahoma" w:eastAsiaTheme="minorHAnsi" w:hAnsi="Arial Narrow"/>
      </w:rPr>
    </w:lvl>
    <w:lvl w:ilvl="1">
      <w:start w:val="1"/>
      <w:numFmt w:val="bullet"/>
      <w:lvlText w:val="o"/>
      <w:lvlJc w:val="left"/>
      <w:pPr>
        <w:ind w:left="1800" w:hanging="360"/>
      </w:pPr>
      <w:rPr>
        <w:rFonts w:ascii="Courier New" w:cs="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cs="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cs="Courier New" w:hAnsi="Courier New"/>
      </w:rPr>
    </w:lvl>
    <w:lvl w:ilvl="8">
      <w:start w:val="1"/>
      <w:numFmt w:val="bullet"/>
      <w:lvlText w:val=""/>
      <w:lvlJc w:val="left"/>
      <w:pPr>
        <w:ind w:left="6840" w:hanging="360"/>
      </w:pPr>
      <w:rPr>
        <w:rFonts w:ascii="Wingdings" w:hAnsi="Wingdings"/>
      </w:rPr>
    </w:lvl>
  </w:abstractNum>
  <w:abstractNum w:abstractNumId="9">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10">
    <w:multiLevelType w:val="hybridMultilevel"/>
    <w:lvl w:ilvl="0">
      <w:start w:val="1"/>
      <w:numFmt w:val="bullet"/>
      <w:lvlText w:val=""/>
      <w:lvlJc w:val="left"/>
      <w:pPr>
        <w:ind w:left="2160" w:hanging="360"/>
      </w:pPr>
      <w:rPr>
        <w:rFonts w:ascii="Symbol" w:hAnsi="Symbol"/>
      </w:rPr>
    </w:lvl>
    <w:lvl w:ilvl="1">
      <w:start w:val="1"/>
      <w:numFmt w:val="bullet"/>
      <w:lvlText w:val="o"/>
      <w:lvlJc w:val="left"/>
      <w:pPr>
        <w:ind w:left="2880" w:hanging="360"/>
      </w:pPr>
      <w:rPr>
        <w:rFonts w:ascii="Courier New" w:cs="Courier New" w:hAnsi="Courier New"/>
      </w:rPr>
    </w:lvl>
    <w:lvl w:ilvl="2">
      <w:start w:val="1"/>
      <w:numFmt w:val="bullet"/>
      <w:lvlText w:val=""/>
      <w:lvlJc w:val="left"/>
      <w:pPr>
        <w:ind w:left="3600" w:hanging="360"/>
      </w:pPr>
      <w:rPr>
        <w:rFonts w:ascii="Wingdings" w:hAnsi="Wingdings"/>
      </w:rPr>
    </w:lvl>
    <w:lvl w:ilvl="3">
      <w:start w:val="1"/>
      <w:numFmt w:val="bullet"/>
      <w:lvlText w:val=""/>
      <w:lvlJc w:val="left"/>
      <w:pPr>
        <w:ind w:left="4320" w:hanging="360"/>
      </w:pPr>
      <w:rPr>
        <w:rFonts w:ascii="Symbol" w:hAnsi="Symbol"/>
      </w:rPr>
    </w:lvl>
    <w:lvl w:ilvl="4">
      <w:start w:val="1"/>
      <w:numFmt w:val="bullet"/>
      <w:lvlText w:val="o"/>
      <w:lvlJc w:val="left"/>
      <w:pPr>
        <w:ind w:left="5040" w:hanging="360"/>
      </w:pPr>
      <w:rPr>
        <w:rFonts w:ascii="Courier New" w:cs="Courier New" w:hAnsi="Courier New"/>
      </w:rPr>
    </w:lvl>
    <w:lvl w:ilvl="5">
      <w:start w:val="1"/>
      <w:numFmt w:val="bullet"/>
      <w:lvlText w:val=""/>
      <w:lvlJc w:val="left"/>
      <w:pPr>
        <w:ind w:left="5760" w:hanging="360"/>
      </w:pPr>
      <w:rPr>
        <w:rFonts w:ascii="Wingdings" w:hAnsi="Wingdings"/>
      </w:rPr>
    </w:lvl>
    <w:lvl w:ilvl="6">
      <w:start w:val="1"/>
      <w:numFmt w:val="bullet"/>
      <w:lvlText w:val=""/>
      <w:lvlJc w:val="left"/>
      <w:pPr>
        <w:ind w:left="6480" w:hanging="360"/>
      </w:pPr>
      <w:rPr>
        <w:rFonts w:ascii="Symbol" w:hAnsi="Symbol"/>
      </w:rPr>
    </w:lvl>
    <w:lvl w:ilvl="7">
      <w:start w:val="1"/>
      <w:numFmt w:val="bullet"/>
      <w:lvlText w:val="o"/>
      <w:lvlJc w:val="left"/>
      <w:pPr>
        <w:ind w:left="7200" w:hanging="360"/>
      </w:pPr>
      <w:rPr>
        <w:rFonts w:ascii="Courier New" w:cs="Courier New" w:hAnsi="Courier New"/>
      </w:rPr>
    </w:lvl>
    <w:lvl w:ilvl="8">
      <w:start w:val="1"/>
      <w:numFmt w:val="bullet"/>
      <w:lvlText w:val=""/>
      <w:lvlJc w:val="left"/>
      <w:pPr>
        <w:ind w:left="7920" w:hanging="360"/>
      </w:pPr>
      <w:rPr>
        <w:rFonts w:ascii="Wingdings" w:hAnsi="Wingdings"/>
      </w:rPr>
    </w:lvl>
  </w:abstractNum>
  <w:abstractNum w:abstractNumId="11">
    <w:multiLevelType w:val="hybridMultilevel"/>
    <w:lvl w:ilvl="0">
      <w:start w:val="1"/>
      <w:numFmt w:val="lowerRoman"/>
      <w:lvlText w:val="(%1)"/>
      <w:lvlJc w:val="left"/>
      <w:pPr>
        <w:ind w:left="1440" w:hanging="720"/>
      </w:pPr>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13">
    <w:multiLevelType w:val="hybridMultilevel"/>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cs="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cs="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cs="Courier New" w:hAnsi="Courier New"/>
      </w:rPr>
    </w:lvl>
    <w:lvl w:ilvl="8">
      <w:start w:val="1"/>
      <w:numFmt w:val="bullet"/>
      <w:lvlText w:val=""/>
      <w:lvlJc w:val="left"/>
      <w:pPr>
        <w:ind w:left="7200" w:hanging="360"/>
      </w:pPr>
      <w:rPr>
        <w:rFonts w:ascii="Wingdings" w:hAnsi="Wingdings"/>
      </w:rPr>
    </w:lvl>
  </w:abstractNum>
  <w:abstractNum w:abstractNumId="14">
    <w:multiLevelType w:val="hybridMultilevel"/>
    <w:lvl w:ilvl="0">
      <w:start w:val="2"/>
      <w:numFmt w:val="bullet"/>
      <w:lvlText w:val="-"/>
      <w:lvlJc w:val="left"/>
      <w:pPr>
        <w:ind w:left="1080" w:hanging="360"/>
      </w:pPr>
      <w:rPr>
        <w:rFonts w:ascii="Arial Narrow" w:cs="Tahoma" w:eastAsiaTheme="minorHAnsi" w:hAnsi="Arial Narrow"/>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15">
    <w:multiLevelType w:val="hybridMultilevel"/>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cs="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cs="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cs="Courier New" w:hAnsi="Courier New"/>
      </w:rPr>
    </w:lvl>
    <w:lvl w:ilvl="8">
      <w:start w:val="1"/>
      <w:numFmt w:val="bullet"/>
      <w:lvlText w:val=""/>
      <w:lvlJc w:val="left"/>
      <w:pPr>
        <w:ind w:left="7200" w:hanging="360"/>
      </w:pPr>
      <w:rPr>
        <w:rFonts w:ascii="Wingdings" w:hAnsi="Wingdings"/>
      </w:rPr>
    </w:lvl>
  </w:abstractNum>
  <w:abstractNum w:abstractNumId="16">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abstractNum w:abstractNumId="17">
    <w:multiLevelType w:val="hybridMultilevel"/>
    <w:lvl w:ilvl="0">
      <w:start w:val="1"/>
      <w:numFmt w:val="lowerLetter"/>
      <w:lvlText w:val="(%1)"/>
      <w:lvlJc w:val="left"/>
      <w:pPr>
        <w:ind w:left="2160" w:hanging="720"/>
      </w:pPr>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
    <w:multiLevelType w:val="hybridMultilevel"/>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cs="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cs="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cs="Courier New" w:hAnsi="Courier New"/>
      </w:rPr>
    </w:lvl>
    <w:lvl w:ilvl="8">
      <w:start w:val="1"/>
      <w:numFmt w:val="bullet"/>
      <w:lvlText w:val=""/>
      <w:lvlJc w:val="left"/>
      <w:pPr>
        <w:ind w:left="6480" w:hanging="360"/>
      </w:pPr>
      <w:rPr>
        <w:rFonts w:ascii="Wingdings" w:hAnsi="Wingdings"/>
      </w:rPr>
    </w:lvl>
  </w:abstractNum>
  <w:num w:numId="1">
    <w:abstractNumId w:val="12"/>
  </w:num>
  <w:num w:numId="2">
    <w:abstractNumId w:val="3"/>
  </w:num>
  <w:num w:numId="3">
    <w:abstractNumId w:val="6"/>
  </w:num>
  <w:num w:numId="4">
    <w:abstractNumId w:val="9"/>
  </w:num>
  <w:num w:numId="5">
    <w:abstractNumId w:val="18"/>
  </w:num>
  <w:num w:numId="6">
    <w:abstractNumId w:val="15"/>
  </w:num>
  <w:num w:numId="7">
    <w:abstractNumId w:val="8"/>
  </w:num>
  <w:num w:numId="8">
    <w:abstractNumId w:val="11"/>
  </w:num>
  <w:num w:numId="9">
    <w:abstractNumId w:val="17"/>
  </w:num>
  <w:num w:numId="10">
    <w:abstractNumId w:val="10"/>
  </w:num>
  <w:num w:numId="11">
    <w:abstractNumId w:val="16"/>
  </w:num>
  <w:num w:numId="12">
    <w:abstractNumId w:val="7"/>
  </w:num>
  <w:num w:numId="13">
    <w:abstractNumId w:val="0"/>
  </w:num>
  <w:num w:numId="14">
    <w:abstractNumId w:val="1"/>
  </w:num>
  <w:num w:numId="15">
    <w:abstractNumId w:val="14"/>
  </w:num>
  <w:num w:numId="16">
    <w:abstractNumId w:val="4"/>
  </w:num>
  <w:num w:numId="17">
    <w:abstractNumId w:val="2"/>
  </w:num>
  <w:num w:numId="18">
    <w:abstractNumId w:val="13"/>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90956"/>
    <w:rsid w:val="000077BA"/>
    <w:rsid w:val="00016EEC"/>
    <w:rsid w:val="00040041"/>
    <w:rsid w:val="000566E5"/>
    <w:rsid w:val="000619E4"/>
    <w:rsid w:val="000971A9"/>
    <w:rsid w:val="000B1DBA"/>
    <w:rsid w:val="000B53B9"/>
    <w:rsid w:val="00123656"/>
    <w:rsid w:val="00144ACD"/>
    <w:rsid w:val="00175673"/>
    <w:rsid w:val="00176117"/>
    <w:rsid w:val="001B2B50"/>
    <w:rsid w:val="001C4AA3"/>
    <w:rsid w:val="001F41BE"/>
    <w:rsid w:val="00200FC4"/>
    <w:rsid w:val="00207B64"/>
    <w:rsid w:val="00240644"/>
    <w:rsid w:val="00243288"/>
    <w:rsid w:val="00290956"/>
    <w:rsid w:val="00296632"/>
    <w:rsid w:val="002B4481"/>
    <w:rsid w:val="002F3239"/>
    <w:rsid w:val="00306300"/>
    <w:rsid w:val="003459F1"/>
    <w:rsid w:val="0037787B"/>
    <w:rsid w:val="003B0E7F"/>
    <w:rsid w:val="003E54E3"/>
    <w:rsid w:val="0042121A"/>
    <w:rsid w:val="0048147A"/>
    <w:rsid w:val="004A00B9"/>
    <w:rsid w:val="004C162A"/>
    <w:rsid w:val="00527ADE"/>
    <w:rsid w:val="00543B99"/>
    <w:rsid w:val="00553942"/>
    <w:rsid w:val="005770E3"/>
    <w:rsid w:val="00580E12"/>
    <w:rsid w:val="00583724"/>
    <w:rsid w:val="005A567B"/>
    <w:rsid w:val="005A75FE"/>
    <w:rsid w:val="00617579"/>
    <w:rsid w:val="00622453"/>
    <w:rsid w:val="00623B01"/>
    <w:rsid w:val="00647524"/>
    <w:rsid w:val="00672526"/>
    <w:rsid w:val="006908B0"/>
    <w:rsid w:val="006D0E63"/>
    <w:rsid w:val="006F0046"/>
    <w:rsid w:val="007158F3"/>
    <w:rsid w:val="00725B0D"/>
    <w:rsid w:val="00742383"/>
    <w:rsid w:val="00753236"/>
    <w:rsid w:val="007664E1"/>
    <w:rsid w:val="00805632"/>
    <w:rsid w:val="0082233B"/>
    <w:rsid w:val="00825E61"/>
    <w:rsid w:val="0087478E"/>
    <w:rsid w:val="00895E06"/>
    <w:rsid w:val="008B5580"/>
    <w:rsid w:val="008C13E9"/>
    <w:rsid w:val="008C1757"/>
    <w:rsid w:val="008E2D74"/>
    <w:rsid w:val="0095294B"/>
    <w:rsid w:val="00A521E7"/>
    <w:rsid w:val="00A60264"/>
    <w:rsid w:val="00A823DB"/>
    <w:rsid w:val="00AC02F4"/>
    <w:rsid w:val="00AF3B81"/>
    <w:rsid w:val="00B06295"/>
    <w:rsid w:val="00B16D38"/>
    <w:rsid w:val="00BB0A80"/>
    <w:rsid w:val="00BB28C8"/>
    <w:rsid w:val="00BB7274"/>
    <w:rsid w:val="00BC1166"/>
    <w:rsid w:val="00BD699E"/>
    <w:rsid w:val="00BF5101"/>
    <w:rsid w:val="00C15F39"/>
    <w:rsid w:val="00C44D64"/>
    <w:rsid w:val="00C46209"/>
    <w:rsid w:val="00C71130"/>
    <w:rsid w:val="00C808C8"/>
    <w:rsid w:val="00C81215"/>
    <w:rsid w:val="00CD0001"/>
    <w:rsid w:val="00CF1A4B"/>
    <w:rsid w:val="00CF4D16"/>
    <w:rsid w:val="00D11EB9"/>
    <w:rsid w:val="00D17829"/>
    <w:rsid w:val="00D35FE6"/>
    <w:rsid w:val="00D43436"/>
    <w:rsid w:val="00D509FE"/>
    <w:rsid w:val="00D6446F"/>
    <w:rsid w:val="00D80A02"/>
    <w:rsid w:val="00DA599D"/>
    <w:rsid w:val="00DB3171"/>
    <w:rsid w:val="00DC496A"/>
    <w:rsid w:val="00DE6263"/>
    <w:rsid w:val="00DF7E7B"/>
    <w:rsid w:val="00E11133"/>
    <w:rsid w:val="00E203BD"/>
    <w:rsid w:val="00E42F9E"/>
    <w:rsid w:val="00E457B0"/>
    <w:rsid w:val="00E5492A"/>
    <w:rsid w:val="00EA055A"/>
    <w:rsid w:val="00F13964"/>
    <w:rsid w:val="00F25154"/>
    <w:rsid w:val="00F260B2"/>
    <w:rsid w:val="00F719BB"/>
    <w:rsid w:val="00F86E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7"/>
        <o:r id="V:Rule3" type="callout" idref="#_x0000_s1026"/>
      </o:rules>
    </o:shapelayout>
  </w:shapeDefaults>
  <w:decimalSymbol w:val="."/>
  <w:listSeparator w:val=","/>
  <w:footnotePr>
    <w:footnote w:id="0"/>
    <w:footnote w:id="1"/>
  </w:footnotePr>
  <w:endnotePr>
    <w:endnote w:id="0"/>
    <w:endnote w:id="1"/>
  </w:endnotePr>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2"/>
        <w:lang w:val="en-US" w:bidi="ar-SA" w:eastAsia="en-US"/>
      </w:rPr>
    </w:rPrDefault>
    <w:pPrDefault>
      <w:pPr>
        <w:spacing w:after="200" w:line="276"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color w:val="376091" w:themeColor="accent1" w:themeShade="bf"/>
      <w:sz w:val="28"/>
    </w:rPr>
  </w:style>
  <w:style w:type="character" w:styleId="Footnotereference">
    <w:name w:val="Footnote reference"/>
    <w:basedOn w:val="DefaultParagraphFont"/>
    <w:uiPriority w:val="99"/>
    <w:semiHidden w:val="on"/>
    <w:unhideWhenUsed w:val="on"/>
    <w:unhideWhenUsed w:val="on"/>
    <w:rPr>
      <w:vertAlign w:val="superscript"/>
    </w:rPr>
  </w:style>
  <w:style w:type="character" w:styleId="Strong">
    <w:name w:val="Strong"/>
    <w:basedOn w:val="DefaultParagraphFont"/>
    <w:uiPriority w:val="22"/>
    <w:qFormat w:val="on"/>
    <w:rPr>
      <w:b/>
    </w:rPr>
  </w:style>
  <w:style w:type="character" w:customStyle="1" w:styleId="Heading4Char">
    <w:name w:val="Heading 4 Char"/>
    <w:basedOn w:val="DefaultParagraphFont"/>
    <w:link w:val="Heading4"/>
    <w:uiPriority w:val="9"/>
    <w:rPr>
      <w:rFonts w:asciiTheme="majorHAnsi" w:cstheme="majorBidi" w:eastAsiaTheme="majorEastAsia" w:hAnsiTheme="majorHAnsi"/>
      <w:b/>
      <w:i/>
      <w:color w:val="4f81bd" w:themeColor="accent1"/>
    </w:rPr>
  </w:style>
  <w:style w:type="paragraph" w:styleId="Footer">
    <w:name w:val="Footer"/>
    <w:basedOn w:val="Normal"/>
    <w:link w:val="FooterChar"/>
    <w:uiPriority w:val="99"/>
    <w:unhideWhenUsed w:val="on"/>
    <w:unhideWhenUsed w:val="on"/>
    <w:pPr>
      <w:tabs>
        <w:tab w:val="center" w:pos="4680"/>
        <w:tab w:val="right" w:pos="9360"/>
      </w:tabs>
      <w:spacing w:after="0" w:line="240" w:lineRule="auto"/>
    </w:pPr>
  </w:style>
  <w:style w:type="paragraph" w:styleId="IntenseQuote">
    <w:name w:val="Intense Quote"/>
    <w:basedOn w:val="Normal"/>
    <w:next w:val="Normal"/>
    <w:link w:val="IntenseQuoteChar"/>
    <w:uiPriority w:val="30"/>
    <w:qFormat w:val="on"/>
    <w:pPr>
      <w:pBdr>
        <w:bottom w:val="single" w:color="4f81bd" w:themeColor="accent1" w:sz="4"/>
      </w:pBdr>
      <w:spacing w:before="200" w:after="280"/>
      <w:ind w:left="936" w:right="936"/>
    </w:pPr>
    <w:rPr>
      <w:b/>
      <w:i/>
      <w:color w:val="4f81bd" w:themeColor="accent1"/>
    </w:rPr>
  </w:style>
  <w:style w:type="character" w:styleId="Emphasis">
    <w:name w:val="Emphasis"/>
    <w:basedOn w:val="DefaultParagraphFont"/>
    <w:uiPriority w:val="20"/>
    <w:qFormat w:val="on"/>
    <w:rPr>
      <w:i/>
    </w:rPr>
  </w:style>
  <w:style w:type="character" w:styleId="BookTitle">
    <w:name w:val="Book Title"/>
    <w:basedOn w:val="DefaultParagraphFont"/>
    <w:uiPriority w:val="33"/>
    <w:qFormat w:val="on"/>
    <w:rPr>
      <w:b/>
      <w:smallCaps/>
      <w:spacing w:val="5"/>
    </w:rPr>
  </w:style>
  <w:style w:type="paragraph" w:styleId="Quote">
    <w:name w:val="Quote"/>
    <w:basedOn w:val="Normal"/>
    <w:next w:val="Normal"/>
    <w:link w:val="QuoteChar"/>
    <w:uiPriority w:val="29"/>
    <w:qFormat w:val="on"/>
    <w:rPr>
      <w:i/>
      <w:color w:val="000000" w:themeColor="text1"/>
    </w:rPr>
  </w:style>
  <w:style w:type="character" w:styleId="SubtleReference">
    <w:name w:val="Subtle Reference"/>
    <w:basedOn w:val="DefaultParagraphFont"/>
    <w:uiPriority w:val="31"/>
    <w:qFormat w:val="on"/>
    <w:rPr>
      <w:smallCaps/>
      <w:color w:val="c0504d" w:themeColor="accent2"/>
      <w:u w:val="single"/>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themeColor="text1" w:themeTint="bf"/>
      <w:sz w:val="20"/>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rPr>
  </w:style>
  <w:style w:type="character" w:customStyle="1" w:styleId="IntenseQuoteChar">
    <w:name w:val="Intense Quote Char"/>
    <w:basedOn w:val="DefaultParagraphFont"/>
    <w:link w:val="IntenseQuote"/>
    <w:uiPriority w:val="30"/>
    <w:rPr>
      <w:b/>
      <w:i/>
      <w:color w:val="4f81bd" w:themeColor="accent1"/>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themeColor="text1" w:themeTint="bf"/>
    </w:rPr>
  </w:style>
  <w:style w:type="character" w:customStyle="1" w:styleId="Heading3Char">
    <w:name w:val="Heading 3 Char"/>
    <w:basedOn w:val="DefaultParagraphFont"/>
    <w:link w:val="Heading3"/>
    <w:uiPriority w:val="9"/>
    <w:rPr>
      <w:rFonts w:asciiTheme="majorHAnsi" w:cstheme="majorBidi" w:eastAsiaTheme="majorEastAsia" w:hAnsiTheme="majorHAnsi"/>
      <w:b/>
      <w:color w:val="4f81bd" w:themeColor="accent1"/>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243f60" w:themeColor="accent1" w:themeShade="7f"/>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i/>
      <w:color w:val="4f81bd" w:themeColor="accent1"/>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themeColor="accent1"/>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themeColor="accent1"/>
      <w:sz w:val="26"/>
    </w:rPr>
  </w:style>
  <w:style w:type="character" w:default="1" w:styleId="DefaultParagraphFont">
    <w:name w:val="Default Paragraph Font"/>
    <w:uiPriority w:val="1"/>
    <w:semiHidden w:val="on"/>
    <w:unhideWhenUsed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b/>
      <w:color w:val="376091" w:themeColor="accent1" w:themeShade="bf"/>
      <w:sz w:val="28"/>
    </w:rPr>
  </w:style>
  <w:style w:type="character" w:customStyle="1" w:styleId="PlainTextChar">
    <w:name w:val="Plain Text Char"/>
    <w:basedOn w:val="DefaultParagraphFont"/>
    <w:link w:val="PlainText"/>
    <w:uiPriority w:val="99"/>
    <w:rPr>
      <w:rFonts w:ascii="Courier New" w:cs="Courier New" w:hAnsi="Courier New"/>
      <w:sz w:val="21"/>
    </w:rPr>
  </w:style>
  <w:style w:type="character" w:styleId="Endnotereference">
    <w:name w:val="Endnote reference"/>
    <w:basedOn w:val="DefaultParagraphFont"/>
    <w:uiPriority w:val="99"/>
    <w:semiHidden w:val="on"/>
    <w:unhideWhenUsed w:val="on"/>
    <w:unhideWhenUsed w:val="on"/>
    <w:rPr>
      <w:vertAlign w:val="superscript"/>
    </w:rPr>
  </w:style>
  <w:style w:type="character" w:styleId="SubtleEmphasis">
    <w:name w:val="Subtle Emphasis"/>
    <w:basedOn w:val="DefaultParagraphFont"/>
    <w:uiPriority w:val="19"/>
    <w:qFormat w:val="on"/>
    <w:rPr>
      <w:i/>
      <w:color w:val="808080" w:themeColor="text1" w:themeTint="7f"/>
    </w:rPr>
  </w:style>
  <w:style w:type="character" w:customStyle="1" w:styleId="SubtitleChar">
    <w:name w:val="Subtitle Char"/>
    <w:basedOn w:val="DefaultParagraphFont"/>
    <w:link w:val="Subtitle"/>
    <w:uiPriority w:val="11"/>
    <w:rPr>
      <w:rFonts w:asciiTheme="majorHAnsi" w:cstheme="majorBidi" w:eastAsiaTheme="majorEastAsia" w:hAnsiTheme="majorHAnsi"/>
      <w:i/>
      <w:color w:val="4f81bd" w:themeColor="accent1"/>
      <w:spacing w:val="15"/>
      <w:sz w:val="24"/>
    </w:rPr>
  </w:style>
  <w:style w:type="character" w:customStyle="1" w:styleId="FooterChar">
    <w:name w:val="Footer Char"/>
    <w:basedOn w:val="DefaultParagraphFont"/>
    <w:link w:val="Footer"/>
    <w:uiPriority w:val="99"/>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paragraph" w:styleId="ListParagraph">
    <w:name w:val="List Paragraph"/>
    <w:basedOn w:val="Normal"/>
    <w:uiPriority w:val="34"/>
    <w:qFormat w:val="on"/>
    <w:pPr>
      <w:ind w:left="720"/>
      <w:contextualSpacing w:val="on"/>
    </w:pPr>
  </w:style>
  <w:style w:type="character" w:customStyle="1" w:styleId="EndnoteTextChar">
    <w:name w:val="Endnote Text Char"/>
    <w:basedOn w:val="DefaultParagraphFont"/>
    <w:link w:val="Endnotetext"/>
    <w:uiPriority w:val="99"/>
    <w:semiHidden w:val="on"/>
    <w:rPr>
      <w:sz w:val="20"/>
    </w:rPr>
  </w:style>
  <w:style w:type="character" w:customStyle="1" w:styleId="HeaderChar">
    <w:name w:val="Header Char"/>
    <w:basedOn w:val="DefaultParagraphFont"/>
    <w:link w:val="Header"/>
    <w:uiPriority w:val="99"/>
    <w:semiHidden w:val="on"/>
  </w:style>
  <w:style w:type="character" w:styleId="IntenseReference">
    <w:name w:val="Intense Reference"/>
    <w:basedOn w:val="DefaultParagraphFont"/>
    <w:uiPriority w:val="32"/>
    <w:qFormat w:val="on"/>
    <w:rPr>
      <w:b/>
      <w:smallCaps/>
      <w:color w:val="c0504d" w:themeColor="accent2"/>
      <w:spacing w:val="5"/>
      <w:u w:val="single"/>
    </w:rPr>
  </w:style>
  <w:style w:type="paragraph" w:styleId="Endnotetext">
    <w:name w:val="Endnote text"/>
    <w:basedOn w:val="Normal"/>
    <w:link w:val="EndnoteTextChar"/>
    <w:uiPriority w:val="99"/>
    <w:semiHidden w:val="on"/>
    <w:unhideWhenUsed w:val="on"/>
    <w:unhideWhenUsed w:val="on"/>
    <w:pPr>
      <w:spacing w:after="0" w:line="240" w:lineRule="auto"/>
    </w:pPr>
    <w:rPr>
      <w:sz w:val="20"/>
    </w:rPr>
  </w:style>
  <w:style w:type="character" w:customStyle="1" w:styleId="FootnoteTextChar">
    <w:name w:val="Footnote Text Char"/>
    <w:basedOn w:val="DefaultParagraphFont"/>
    <w:link w:val="Footnotetext"/>
    <w:uiPriority w:val="99"/>
    <w:semiHidden w:val="on"/>
    <w:rPr>
      <w:sz w:val="20"/>
    </w:rPr>
  </w:style>
  <w:style w:type="paragraph" w:styleId="Footnotetext">
    <w:name w:val="Footnote text"/>
    <w:basedOn w:val="Normal"/>
    <w:link w:val="FootnoteTextChar"/>
    <w:uiPriority w:val="99"/>
    <w:semiHidden w:val="on"/>
    <w:unhideWhenUsed w:val="on"/>
    <w:unhideWhenUsed w:val="on"/>
    <w:pPr>
      <w:spacing w:after="0" w:line="240" w:lineRule="auto"/>
    </w:pPr>
    <w:rPr>
      <w:sz w:val="20"/>
    </w:rPr>
  </w:style>
  <w:style w:type="paragraph" w:styleId="Header">
    <w:name w:val="Header"/>
    <w:basedOn w:val="Normal"/>
    <w:link w:val="HeaderChar"/>
    <w:uiPriority w:val="99"/>
    <w:semiHidden w:val="on"/>
    <w:unhideWhenUsed w:val="on"/>
    <w:unhideWhenUsed w:val="on"/>
    <w:pPr>
      <w:tabs>
        <w:tab w:val="center" w:pos="4680"/>
        <w:tab w:val="right" w:pos="9360"/>
      </w:tabs>
      <w:spacing w:after="0" w:line="240" w:lineRule="auto"/>
    </w:pPr>
  </w:style>
  <w:style w:type="paragraph" w:default="1" w:styleId="Normal">
    <w:name w:val="Normal"/>
    <w:uiPriority w:val="99"/>
    <w:qFormat w:val="on"/>
  </w:style>
  <w:style w:type="character" w:customStyle="1" w:styleId="Heading6Char">
    <w:name w:val="Heading 6 Char"/>
    <w:basedOn w:val="DefaultParagraphFont"/>
    <w:link w:val="Heading6"/>
    <w:uiPriority w:val="9"/>
    <w:rPr>
      <w:rFonts w:asciiTheme="majorHAnsi" w:cstheme="majorBidi" w:eastAsiaTheme="majorEastAsia" w:hAnsiTheme="majorHAnsi"/>
      <w:i/>
      <w:color w:val="243f60" w:themeColor="accent1" w:themeShade="7f"/>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rPr>
  </w:style>
  <w:style w:type="character" w:styleId="IntenseEmphasis">
    <w:name w:val="Intense Emphasis"/>
    <w:basedOn w:val="DefaultParagraphFont"/>
    <w:uiPriority w:val="21"/>
    <w:qFormat w:val="on"/>
    <w:rPr>
      <w:b/>
      <w:i/>
      <w:color w:val="4f81bd" w:themeColor="accent1"/>
    </w:rPr>
  </w:style>
  <w:style w:type="paragraph" w:styleId="NoSpacing">
    <w:name w:val="No Spacing"/>
    <w:uiPriority w:val="1"/>
    <w:qFormat w:val="on"/>
    <w:pPr>
      <w:spacing w:after="0" w:line="240" w:lineRule="auto"/>
    </w:pPr>
  </w:style>
  <w:style w:type="paragraph" w:styleId="Subtitle">
    <w:name w:val="Subtitle"/>
    <w:basedOn w:val="Normal"/>
    <w:next w:val="Normal"/>
    <w:link w:val="SubtitleChar"/>
    <w:uiPriority w:val="11"/>
    <w:qFormat w:val="on"/>
    <w:pPr>
      <w:numPr>
        <w:ilvl w:val="1"/>
      </w:numPr>
    </w:pPr>
    <w:rPr>
      <w:rFonts w:asciiTheme="majorHAnsi" w:cstheme="majorBidi" w:eastAsiaTheme="majorEastAsia" w:hAnsiTheme="majorHAnsi"/>
      <w:i/>
      <w:color w:val="4f81bd" w:themeColor="accent1"/>
      <w:spacing w:val="15"/>
      <w:sz w:val="24"/>
    </w:rPr>
  </w:style>
  <w:style w:type="character" w:styleId="Hyperlink">
    <w:name w:val="Hyperlink"/>
    <w:basedOn w:val="DefaultParagraphFont"/>
    <w:uiPriority w:val="99"/>
    <w:semiHidden w:val="on"/>
    <w:unhideWhenUsed w:val="on"/>
    <w:unhideWhenUsed w:val="on"/>
    <w:rPr>
      <w:color w:val="0000ff"/>
      <w:u w:val="single"/>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4f81bd" w:themeColor="accent1"/>
      <w:sz w:val="26"/>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rPr>
  </w:style>
  <w:style w:type="character" w:customStyle="1" w:styleId="Heading7Char">
    <w:name w:val="Heading 7 Char"/>
    <w:basedOn w:val="DefaultParagraphFont"/>
    <w:link w:val="Heading7"/>
    <w:uiPriority w:val="9"/>
    <w:rPr>
      <w:rFonts w:asciiTheme="majorHAnsi" w:cstheme="majorBidi" w:eastAsiaTheme="majorEastAsia" w:hAnsiTheme="majorHAnsi"/>
      <w:i/>
      <w:color w:val="404040" w:themeColor="text1" w:themeTint="bf"/>
    </w:rPr>
  </w:style>
  <w:style w:type="character" w:customStyle="1" w:styleId="Heading9Char">
    <w:name w:val="Heading 9 Char"/>
    <w:basedOn w:val="DefaultParagraphFont"/>
    <w:link w:val="Heading9"/>
    <w:uiPriority w:val="9"/>
    <w:rPr>
      <w:rFonts w:asciiTheme="majorHAnsi" w:cstheme="majorBidi" w:eastAsiaTheme="majorEastAsia" w:hAnsiTheme="majorHAnsi"/>
      <w:i/>
      <w:color w:val="404040" w:themeColor="text1" w:themeTint="bf"/>
      <w:sz w:val="20"/>
    </w:rPr>
  </w:style>
  <w:style w:type="numbering" w:default="1" w:styleId="NoList">
    <w:name w:val="No List"/>
    <w:uiPriority w:val="99"/>
    <w:semiHidden w:val="on"/>
    <w:unhideWhenUsed w:val="on"/>
    <w:unhideWhenUsed w:val="on"/>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rPr>
  </w:style>
  <w:style w:type="paragraph" w:styleId="Title">
    <w:name w:val="Title"/>
    <w:basedOn w:val="Normal"/>
    <w:next w:val="Normal"/>
    <w:link w:val="TitleChar"/>
    <w:uiPriority w:val="10"/>
    <w:qFormat w:val="on"/>
    <w:pPr>
      <w:pBdr>
        <w:bottom w:val="single" w:color="4f81bd" w:themeColor="accent1" w:sz="8"/>
      </w:pBdr>
      <w:spacing w:after="300" w:line="240" w:lineRule="auto"/>
      <w:contextualSpacing w:val="on"/>
    </w:pPr>
    <w:rPr>
      <w:rFonts w:asciiTheme="majorHAnsi" w:cstheme="majorBidi" w:eastAsiaTheme="majorEastAsia" w:hAnsiTheme="majorHAnsi"/>
      <w:color w:val="17375d" w:themeColor="text2" w:themeShade="bf"/>
      <w:spacing w:val="5"/>
      <w:sz w:val="52"/>
    </w:rPr>
  </w:style>
  <w:style w:type="character" w:customStyle="1" w:styleId="QuoteChar">
    <w:name w:val="Quote Char"/>
    <w:basedOn w:val="DefaultParagraphFont"/>
    <w:link w:val="Quote"/>
    <w:uiPriority w:val="29"/>
    <w:rPr>
      <w:i/>
      <w:color w:val="000000" w:themeColor="tex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12"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footer" Target="footer1.xml"/><Relationship Id="rId11" Type="http://schemas.openxmlformats.org/officeDocument/2006/relationships/fontTable" Target="fontTable.xml"/><Relationship Id="rId3" Type="http://schemas.openxmlformats.org/officeDocument/2006/relationships/styles" Target="style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singidatt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F0799-A4DF-42AD-91BF-D53803919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AGES</dc:creator>
  <cp:lastModifiedBy>balozi45</cp:lastModifiedBy>
  <cp:revision>103</cp:revision>
  <cp:lastPrinted>2016-08-16T09:36:00Z</cp:lastPrinted>
  <dcterms:created xsi:type="dcterms:W3CDTF">2016-08-15T09:36:00Z</dcterms:created>
  <dcterms:modified xsi:type="dcterms:W3CDTF">2016-08-16T09:36:00Z</dcterms:modified>
</cp:coreProperties>
</file>